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27688F22"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 xml:space="preserve">al. </w:t>
      </w:r>
      <w:proofErr w:type="spellStart"/>
      <w:r w:rsidR="00E513CF">
        <w:rPr>
          <w:sz w:val="22"/>
          <w:szCs w:val="22"/>
        </w:rPr>
        <w:t>Jerozolimskie</w:t>
      </w:r>
      <w:proofErr w:type="spellEnd"/>
      <w:r w:rsidR="00E513CF">
        <w:rPr>
          <w:sz w:val="22"/>
          <w:szCs w:val="22"/>
        </w:rPr>
        <w:t xml:space="preserv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0C673530" w14:textId="44C44C82" w:rsidR="00FE3C29" w:rsidRPr="00FE3C29" w:rsidRDefault="00116669" w:rsidP="00FE3C29">
      <w:pPr>
        <w:pStyle w:val="Default"/>
        <w:numPr>
          <w:ilvl w:val="0"/>
          <w:numId w:val="4"/>
        </w:numPr>
        <w:jc w:val="both"/>
        <w:rPr>
          <w:rFonts w:ascii="Times New Roman" w:hAnsi="Times New Roman" w:cs="Times New Roman"/>
          <w:color w:val="auto"/>
          <w:sz w:val="22"/>
          <w:szCs w:val="22"/>
        </w:rPr>
      </w:pPr>
      <w:r w:rsidRPr="00045AE4">
        <w:rPr>
          <w:rFonts w:ascii="Times New Roman" w:hAnsi="Times New Roman" w:cs="Times New Roman"/>
          <w:color w:val="auto"/>
          <w:sz w:val="22"/>
          <w:szCs w:val="22"/>
        </w:rPr>
        <w:t xml:space="preserve">The subject-matter of the contract shall be </w:t>
      </w:r>
      <w:r w:rsidR="00FE3C29" w:rsidRPr="00FE3C29">
        <w:rPr>
          <w:rFonts w:ascii="Times New Roman" w:hAnsi="Times New Roman" w:cs="Times New Roman"/>
          <w:color w:val="auto"/>
          <w:sz w:val="22"/>
          <w:szCs w:val="22"/>
        </w:rPr>
        <w:t>organisation of events in Georgia (</w:t>
      </w:r>
      <w:bookmarkStart w:id="0" w:name="_Hlk105410600"/>
      <w:r w:rsidR="009F477B" w:rsidRPr="009F477B">
        <w:rPr>
          <w:rFonts w:ascii="Times New Roman" w:hAnsi="Times New Roman" w:cs="Times New Roman"/>
          <w:b/>
          <w:bCs/>
          <w:color w:val="auto"/>
          <w:sz w:val="22"/>
          <w:szCs w:val="22"/>
        </w:rPr>
        <w:t>regions Adjara/</w:t>
      </w:r>
      <w:proofErr w:type="spellStart"/>
      <w:r w:rsidR="009F477B" w:rsidRPr="009F477B">
        <w:rPr>
          <w:rFonts w:ascii="Times New Roman" w:hAnsi="Times New Roman" w:cs="Times New Roman"/>
          <w:b/>
          <w:bCs/>
          <w:color w:val="auto"/>
          <w:sz w:val="22"/>
          <w:szCs w:val="22"/>
        </w:rPr>
        <w:t>Adżaria</w:t>
      </w:r>
      <w:proofErr w:type="spellEnd"/>
      <w:r w:rsidR="009F477B" w:rsidRPr="009F477B">
        <w:rPr>
          <w:rFonts w:ascii="Times New Roman" w:hAnsi="Times New Roman" w:cs="Times New Roman"/>
          <w:b/>
          <w:bCs/>
          <w:color w:val="auto"/>
          <w:sz w:val="22"/>
          <w:szCs w:val="22"/>
        </w:rPr>
        <w:t xml:space="preserve">, </w:t>
      </w:r>
      <w:proofErr w:type="spellStart"/>
      <w:r w:rsidR="009F477B" w:rsidRPr="009F477B">
        <w:rPr>
          <w:rFonts w:ascii="Times New Roman" w:hAnsi="Times New Roman" w:cs="Times New Roman"/>
          <w:b/>
          <w:bCs/>
          <w:color w:val="auto"/>
          <w:sz w:val="22"/>
          <w:szCs w:val="22"/>
        </w:rPr>
        <w:t>Guria</w:t>
      </w:r>
      <w:proofErr w:type="spellEnd"/>
      <w:r w:rsidR="009F477B" w:rsidRPr="009F477B">
        <w:rPr>
          <w:rFonts w:ascii="Times New Roman" w:hAnsi="Times New Roman" w:cs="Times New Roman"/>
          <w:b/>
          <w:bCs/>
          <w:color w:val="auto"/>
          <w:sz w:val="22"/>
          <w:szCs w:val="22"/>
        </w:rPr>
        <w:t>/</w:t>
      </w:r>
      <w:proofErr w:type="spellStart"/>
      <w:r w:rsidR="009F477B" w:rsidRPr="009F477B">
        <w:rPr>
          <w:rFonts w:ascii="Times New Roman" w:hAnsi="Times New Roman" w:cs="Times New Roman"/>
          <w:b/>
          <w:bCs/>
          <w:color w:val="auto"/>
          <w:sz w:val="22"/>
          <w:szCs w:val="22"/>
        </w:rPr>
        <w:t>Guria</w:t>
      </w:r>
      <w:proofErr w:type="spellEnd"/>
      <w:r w:rsidR="009F477B" w:rsidRPr="009F477B">
        <w:rPr>
          <w:rFonts w:ascii="Times New Roman" w:hAnsi="Times New Roman" w:cs="Times New Roman"/>
          <w:b/>
          <w:bCs/>
          <w:color w:val="auto"/>
          <w:sz w:val="22"/>
          <w:szCs w:val="22"/>
        </w:rPr>
        <w:t xml:space="preserve">, </w:t>
      </w:r>
      <w:proofErr w:type="spellStart"/>
      <w:r w:rsidR="009F477B" w:rsidRPr="009F477B">
        <w:rPr>
          <w:rFonts w:ascii="Times New Roman" w:hAnsi="Times New Roman" w:cs="Times New Roman"/>
          <w:b/>
          <w:bCs/>
          <w:color w:val="auto"/>
          <w:sz w:val="22"/>
          <w:szCs w:val="22"/>
          <w:lang w:val="en-US"/>
        </w:rPr>
        <w:t>Samtskhe</w:t>
      </w:r>
      <w:proofErr w:type="spellEnd"/>
      <w:r w:rsidR="009F477B" w:rsidRPr="009F477B">
        <w:rPr>
          <w:rFonts w:ascii="Times New Roman" w:hAnsi="Times New Roman" w:cs="Times New Roman"/>
          <w:b/>
          <w:bCs/>
          <w:color w:val="auto"/>
          <w:sz w:val="22"/>
          <w:szCs w:val="22"/>
          <w:lang w:val="en-US"/>
        </w:rPr>
        <w:t>–Javakheti/</w:t>
      </w:r>
      <w:proofErr w:type="spellStart"/>
      <w:r w:rsidR="009F477B" w:rsidRPr="009F477B">
        <w:rPr>
          <w:rFonts w:ascii="Times New Roman" w:hAnsi="Times New Roman" w:cs="Times New Roman"/>
          <w:b/>
          <w:bCs/>
          <w:color w:val="auto"/>
          <w:sz w:val="22"/>
          <w:szCs w:val="22"/>
        </w:rPr>
        <w:t>Samcche-Dżawachetia</w:t>
      </w:r>
      <w:proofErr w:type="spellEnd"/>
      <w:r w:rsidR="00FE3C29" w:rsidRPr="00FE3C29">
        <w:rPr>
          <w:rFonts w:ascii="Times New Roman" w:hAnsi="Times New Roman" w:cs="Times New Roman"/>
          <w:color w:val="auto"/>
          <w:sz w:val="22"/>
          <w:szCs w:val="22"/>
        </w:rPr>
        <w:t xml:space="preserve">): </w:t>
      </w:r>
      <w:bookmarkEnd w:id="0"/>
      <w:r w:rsidR="00FE3C29" w:rsidRPr="00FE3C29">
        <w:rPr>
          <w:rFonts w:ascii="Times New Roman" w:hAnsi="Times New Roman" w:cs="Times New Roman"/>
          <w:color w:val="auto"/>
          <w:sz w:val="22"/>
          <w:szCs w:val="22"/>
        </w:rPr>
        <w:t>trainings for European Solidarity Corps (ESC) volunteers working in the Eastern European countries and the Caucasus region; meetings of coordinators of volunteering activities; annual meetings of former volunteers (Annual events); training for youth workers; contact seminars; meetings of persons responsible for youth policy; meetings of ESC trainers and persons responsible for accreditation; meetings of the SALTO network.</w:t>
      </w:r>
    </w:p>
    <w:p w14:paraId="1232C5DB" w14:textId="6E70313A" w:rsidR="00045AE4" w:rsidRPr="00045AE4" w:rsidRDefault="00045AE4" w:rsidP="00045AE4">
      <w:pPr>
        <w:pStyle w:val="Default"/>
        <w:numPr>
          <w:ilvl w:val="0"/>
          <w:numId w:val="4"/>
        </w:numPr>
        <w:rPr>
          <w:rFonts w:ascii="Times New Roman" w:hAnsi="Times New Roman" w:cs="Times New Roman"/>
          <w:b/>
          <w:bCs/>
          <w:sz w:val="22"/>
          <w:szCs w:val="22"/>
        </w:rPr>
      </w:pPr>
    </w:p>
    <w:p w14:paraId="746AEE1D" w14:textId="71914A3C"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FE3C29">
        <w:rPr>
          <w:rFonts w:ascii="Times New Roman" w:hAnsi="Times New Roman"/>
        </w:rPr>
        <w:t>3</w:t>
      </w:r>
      <w:r w:rsidR="00655298" w:rsidRPr="00303060">
        <w:rPr>
          <w:rFonts w:ascii="Times New Roman" w:hAnsi="Times New Roman"/>
        </w:rPr>
        <w:t xml:space="preserve">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lastRenderedPageBreak/>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lastRenderedPageBreak/>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lastRenderedPageBreak/>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lastRenderedPageBreak/>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lastRenderedPageBreak/>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749963732">
    <w:abstractNumId w:val="25"/>
  </w:num>
  <w:num w:numId="2" w16cid:durableId="1960605575">
    <w:abstractNumId w:val="23"/>
  </w:num>
  <w:num w:numId="3" w16cid:durableId="2036618676">
    <w:abstractNumId w:val="24"/>
  </w:num>
  <w:num w:numId="4" w16cid:durableId="786504994">
    <w:abstractNumId w:val="7"/>
  </w:num>
  <w:num w:numId="5" w16cid:durableId="1098717247">
    <w:abstractNumId w:val="21"/>
  </w:num>
  <w:num w:numId="6" w16cid:durableId="1763994304">
    <w:abstractNumId w:val="26"/>
  </w:num>
  <w:num w:numId="7" w16cid:durableId="1528716438">
    <w:abstractNumId w:val="9"/>
  </w:num>
  <w:num w:numId="8" w16cid:durableId="1859346697">
    <w:abstractNumId w:val="19"/>
  </w:num>
  <w:num w:numId="9" w16cid:durableId="823006493">
    <w:abstractNumId w:val="16"/>
  </w:num>
  <w:num w:numId="10" w16cid:durableId="1526402954">
    <w:abstractNumId w:val="13"/>
  </w:num>
  <w:num w:numId="11" w16cid:durableId="1577861535">
    <w:abstractNumId w:val="4"/>
  </w:num>
  <w:num w:numId="12" w16cid:durableId="1063795154">
    <w:abstractNumId w:val="30"/>
  </w:num>
  <w:num w:numId="13" w16cid:durableId="1786189002">
    <w:abstractNumId w:val="31"/>
  </w:num>
  <w:num w:numId="14" w16cid:durableId="1505896783">
    <w:abstractNumId w:val="15"/>
  </w:num>
  <w:num w:numId="15" w16cid:durableId="394553633">
    <w:abstractNumId w:val="17"/>
  </w:num>
  <w:num w:numId="16" w16cid:durableId="1077552577">
    <w:abstractNumId w:val="29"/>
  </w:num>
  <w:num w:numId="17" w16cid:durableId="508838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8814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0333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52489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738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32768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42966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3992778">
    <w:abstractNumId w:val="22"/>
  </w:num>
  <w:num w:numId="25" w16cid:durableId="2141537203">
    <w:abstractNumId w:val="11"/>
  </w:num>
  <w:num w:numId="26" w16cid:durableId="1028145886">
    <w:abstractNumId w:val="5"/>
  </w:num>
  <w:num w:numId="27" w16cid:durableId="440027626">
    <w:abstractNumId w:val="27"/>
  </w:num>
  <w:num w:numId="28" w16cid:durableId="2103989471">
    <w:abstractNumId w:val="28"/>
  </w:num>
  <w:num w:numId="29" w16cid:durableId="924263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9915641">
    <w:abstractNumId w:val="12"/>
  </w:num>
  <w:num w:numId="31" w16cid:durableId="1657682214">
    <w:abstractNumId w:val="20"/>
  </w:num>
  <w:num w:numId="32" w16cid:durableId="855195177">
    <w:abstractNumId w:val="6"/>
  </w:num>
  <w:num w:numId="33" w16cid:durableId="157064765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5AE4"/>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E7D03"/>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0DE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06CB"/>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A0F"/>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4B02"/>
    <w:rsid w:val="009E5BF9"/>
    <w:rsid w:val="009E74F1"/>
    <w:rsid w:val="009E77B7"/>
    <w:rsid w:val="009E7C74"/>
    <w:rsid w:val="009F069A"/>
    <w:rsid w:val="009F212B"/>
    <w:rsid w:val="009F477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62F"/>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3C29"/>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3679</Words>
  <Characters>22074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18</cp:revision>
  <cp:lastPrinted>2015-02-17T10:22:00Z</cp:lastPrinted>
  <dcterms:created xsi:type="dcterms:W3CDTF">2018-03-02T10:25:00Z</dcterms:created>
  <dcterms:modified xsi:type="dcterms:W3CDTF">2022-06-08T09:30:00Z</dcterms:modified>
</cp:coreProperties>
</file>