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B2" w:rsidRPr="00017EB2" w:rsidRDefault="00017EB2" w:rsidP="00017E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Projekt umowy</w:t>
      </w:r>
    </w:p>
    <w:p w:rsidR="00017EB2" w:rsidRPr="00017EB2" w:rsidRDefault="00017EB2" w:rsidP="00017EB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zawarta w dniu ……..2021 r. w Warszawie, </w:t>
      </w:r>
    </w:p>
    <w:p w:rsidR="00017EB2" w:rsidRPr="00017EB2" w:rsidRDefault="00017EB2" w:rsidP="00017EB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w wyniku rozstrzygn</w:t>
      </w:r>
      <w:r w:rsidR="00B25B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ięcia zapytania ofertowego nr </w:t>
      </w:r>
      <w:r w:rsidR="00B25BD4" w:rsidRPr="00B25B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DZP.262.34.2021</w:t>
      </w:r>
    </w:p>
    <w:p w:rsidR="00017EB2" w:rsidRPr="00017EB2" w:rsidRDefault="00017EB2" w:rsidP="00017EB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(dalej: „</w:t>
      </w:r>
      <w:r w:rsidRPr="00017EB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Umowa</w:t>
      </w: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”) </w:t>
      </w:r>
    </w:p>
    <w:p w:rsidR="00017EB2" w:rsidRPr="00017EB2" w:rsidRDefault="00017EB2" w:rsidP="00017E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pomiędzy:</w:t>
      </w:r>
    </w:p>
    <w:p w:rsidR="00017EB2" w:rsidRPr="00017EB2" w:rsidRDefault="00017EB2" w:rsidP="00017EB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Fundacją Rozwoju Systemu Edukacji </w:t>
      </w: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z siedzibą w Warszawie (02-305) przy </w:t>
      </w: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br/>
        <w:t>Alejach Jerozolimskich 142a, posiadającą NIP 526-10-00-645, REGON 010393032, wpisaną do rejestru fundacji KRS prowadzonego przez Sąd Rejonowy dla m.st. Warszawy XII Wydział Gospodarczy Krajowego Rejestru Sądowego pod numerem 24777,</w:t>
      </w:r>
      <w:r w:rsidRPr="00017EB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 </w:t>
      </w:r>
    </w:p>
    <w:p w:rsidR="00017EB2" w:rsidRPr="00017EB2" w:rsidRDefault="00017EB2" w:rsidP="00017EB2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reprezentowaną zgodnie ze swoją reprezentacją wynikającą z KRS przez osobę wskazaną przy podpisie, </w:t>
      </w: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zwaną dalej </w:t>
      </w:r>
      <w:r w:rsidRPr="00017EB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Zamawiającym</w:t>
      </w: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</w:t>
      </w: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a </w:t>
      </w: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reprezentowanym przez……………………………………………………………………………</w:t>
      </w:r>
    </w:p>
    <w:p w:rsidR="00017EB2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DA64C1" w:rsidRPr="00017EB2" w:rsidRDefault="00017EB2" w:rsidP="00017E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zwanym dalej „</w:t>
      </w:r>
      <w:r w:rsidRPr="00017EB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Wykonawcą</w:t>
      </w:r>
      <w:r w:rsidRPr="00017E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”.</w:t>
      </w:r>
    </w:p>
    <w:p w:rsidR="004538DD" w:rsidRPr="00017EB2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017EB2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7EB2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167E21" w:rsidRDefault="004538DD" w:rsidP="00167E21">
      <w:pPr>
        <w:pStyle w:val="Akapitzlist"/>
        <w:numPr>
          <w:ilvl w:val="0"/>
          <w:numId w:val="10"/>
        </w:numPr>
        <w:ind w:left="350" w:hanging="336"/>
        <w:rPr>
          <w:rFonts w:ascii="Times New Roman" w:hAnsi="Times New Roman"/>
          <w:szCs w:val="24"/>
        </w:rPr>
      </w:pPr>
      <w:r w:rsidRPr="00167E21">
        <w:rPr>
          <w:rFonts w:ascii="Times New Roman" w:hAnsi="Times New Roman"/>
          <w:szCs w:val="24"/>
        </w:rPr>
        <w:t xml:space="preserve">W ramach niniejszej umowy Wykonawcy zobowiązują się wykonać na rzecz </w:t>
      </w:r>
      <w:r w:rsidR="001F1641" w:rsidRPr="00167E21">
        <w:rPr>
          <w:rFonts w:ascii="Times New Roman" w:hAnsi="Times New Roman"/>
          <w:szCs w:val="24"/>
        </w:rPr>
        <w:t>Zamawiającego</w:t>
      </w:r>
      <w:r w:rsidR="00A950FA" w:rsidRPr="00167E21">
        <w:rPr>
          <w:rFonts w:ascii="Times New Roman" w:eastAsia="SimSun" w:hAnsi="Times New Roman"/>
          <w:b/>
          <w:kern w:val="1"/>
          <w:szCs w:val="24"/>
          <w:lang w:eastAsia="hi-IN" w:bidi="hi-IN"/>
        </w:rPr>
        <w:t xml:space="preserve"> </w:t>
      </w:r>
      <w:r w:rsidR="00D15FC1" w:rsidRPr="00167E21">
        <w:rPr>
          <w:rFonts w:ascii="Times New Roman" w:eastAsia="SimSun" w:hAnsi="Times New Roman"/>
          <w:b/>
          <w:kern w:val="1"/>
          <w:szCs w:val="24"/>
          <w:lang w:eastAsia="hi-IN" w:bidi="hi-IN"/>
        </w:rPr>
        <w:t xml:space="preserve">realizację serii 3 filmów o ambasadorach programu eTwinning oraz realizację filmu promującego program eTwinning pt. Społeczność eTwinning </w:t>
      </w:r>
      <w:r w:rsidR="00480C37" w:rsidRPr="00167E21">
        <w:rPr>
          <w:rFonts w:ascii="Times New Roman" w:hAnsi="Times New Roman"/>
          <w:szCs w:val="24"/>
        </w:rPr>
        <w:t>(</w:t>
      </w:r>
      <w:r w:rsidR="00C37E68" w:rsidRPr="00167E21">
        <w:rPr>
          <w:rFonts w:ascii="Times New Roman" w:hAnsi="Times New Roman"/>
          <w:szCs w:val="24"/>
        </w:rPr>
        <w:t>wraz z przeniesieniem na Zamawiającego wszystkich mają</w:t>
      </w:r>
      <w:r w:rsidR="00EE6B2A" w:rsidRPr="00167E21">
        <w:rPr>
          <w:rFonts w:ascii="Times New Roman" w:hAnsi="Times New Roman"/>
          <w:szCs w:val="24"/>
        </w:rPr>
        <w:t>tkowych praw autorskich do film</w:t>
      </w:r>
      <w:r w:rsidR="005C3413" w:rsidRPr="00167E21">
        <w:rPr>
          <w:rFonts w:ascii="Times New Roman" w:hAnsi="Times New Roman"/>
          <w:szCs w:val="24"/>
        </w:rPr>
        <w:t>ów</w:t>
      </w:r>
      <w:r w:rsidR="00C37E68" w:rsidRPr="00167E21">
        <w:rPr>
          <w:rFonts w:ascii="Times New Roman" w:hAnsi="Times New Roman"/>
          <w:szCs w:val="24"/>
        </w:rPr>
        <w:t>, praw pokrewnych, praw zależnych oraz udzieleniem nieograniczonej w czasie i obejmującej wszystkie kraje świata li</w:t>
      </w:r>
      <w:r w:rsidR="007649CF" w:rsidRPr="00167E21">
        <w:rPr>
          <w:rFonts w:ascii="Times New Roman" w:hAnsi="Times New Roman"/>
          <w:szCs w:val="24"/>
        </w:rPr>
        <w:t>c</w:t>
      </w:r>
      <w:r w:rsidR="005C3413" w:rsidRPr="00167E21">
        <w:rPr>
          <w:rFonts w:ascii="Times New Roman" w:hAnsi="Times New Roman"/>
          <w:szCs w:val="24"/>
        </w:rPr>
        <w:t>encji na utwory zawarte w filmach</w:t>
      </w:r>
      <w:r w:rsidR="00480C37" w:rsidRPr="00167E21">
        <w:rPr>
          <w:rFonts w:ascii="Times New Roman" w:hAnsi="Times New Roman"/>
          <w:szCs w:val="24"/>
        </w:rPr>
        <w:t xml:space="preserve">), </w:t>
      </w:r>
      <w:r w:rsidRPr="00167E21">
        <w:rPr>
          <w:rFonts w:ascii="Times New Roman" w:hAnsi="Times New Roman"/>
          <w:szCs w:val="24"/>
        </w:rPr>
        <w:t>zwanym w dalszej części umowy Film</w:t>
      </w:r>
      <w:r w:rsidR="00A134E2" w:rsidRPr="00167E21">
        <w:rPr>
          <w:rFonts w:ascii="Times New Roman" w:hAnsi="Times New Roman"/>
          <w:szCs w:val="24"/>
        </w:rPr>
        <w:t>ami</w:t>
      </w:r>
    </w:p>
    <w:p w:rsidR="004538DD" w:rsidRPr="00054D10" w:rsidRDefault="004538DD" w:rsidP="00167E21">
      <w:pPr>
        <w:pStyle w:val="Akapitzlist"/>
        <w:numPr>
          <w:ilvl w:val="0"/>
          <w:numId w:val="10"/>
        </w:numPr>
        <w:ind w:left="350" w:hanging="336"/>
        <w:rPr>
          <w:rFonts w:ascii="Times New Roman" w:hAnsi="Times New Roman"/>
          <w:szCs w:val="24"/>
        </w:rPr>
      </w:pPr>
      <w:r w:rsidRPr="00054D10">
        <w:rPr>
          <w:rFonts w:ascii="Times New Roman" w:hAnsi="Times New Roman"/>
          <w:szCs w:val="24"/>
        </w:rPr>
        <w:t>Obowiązek realizacji całości Film</w:t>
      </w:r>
      <w:r w:rsidR="00A134E2">
        <w:rPr>
          <w:rFonts w:ascii="Times New Roman" w:hAnsi="Times New Roman"/>
          <w:szCs w:val="24"/>
        </w:rPr>
        <w:t>ów</w:t>
      </w:r>
      <w:r w:rsidR="00C37E68">
        <w:rPr>
          <w:rFonts w:ascii="Times New Roman" w:hAnsi="Times New Roman"/>
          <w:szCs w:val="24"/>
        </w:rPr>
        <w:t xml:space="preserve"> </w:t>
      </w:r>
      <w:r w:rsidRPr="00054D10">
        <w:rPr>
          <w:rFonts w:ascii="Times New Roman" w:hAnsi="Times New Roman"/>
          <w:szCs w:val="24"/>
        </w:rPr>
        <w:t xml:space="preserve">spoczywa na </w:t>
      </w:r>
      <w:r w:rsidR="001F1641" w:rsidRPr="00054D10">
        <w:rPr>
          <w:rFonts w:ascii="Times New Roman" w:hAnsi="Times New Roman"/>
          <w:szCs w:val="24"/>
        </w:rPr>
        <w:t>Wykonawcy</w:t>
      </w:r>
      <w:r w:rsidR="005E1D68" w:rsidRPr="00054D10">
        <w:rPr>
          <w:rFonts w:ascii="Times New Roman" w:hAnsi="Times New Roman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04A7A" w:rsidRPr="00404A7A" w:rsidRDefault="00D15FC1" w:rsidP="00167E21">
      <w:pPr>
        <w:pStyle w:val="Akapitzlist"/>
        <w:numPr>
          <w:ilvl w:val="0"/>
          <w:numId w:val="7"/>
        </w:numPr>
        <w:ind w:left="426" w:hanging="412"/>
        <w:rPr>
          <w:rFonts w:ascii="Times New Roman" w:eastAsiaTheme="minorEastAsia" w:hAnsi="Times New Roman"/>
          <w:szCs w:val="24"/>
          <w:lang w:val="pl-PL" w:eastAsia="pl-PL"/>
        </w:rPr>
      </w:pPr>
      <w:r w:rsidRPr="00404A7A">
        <w:rPr>
          <w:rFonts w:ascii="Times New Roman" w:hAnsi="Times New Roman"/>
        </w:rPr>
        <w:t xml:space="preserve">Pierwsza wersja </w:t>
      </w:r>
      <w:r w:rsidRPr="00404A7A">
        <w:rPr>
          <w:rFonts w:ascii="Times New Roman" w:hAnsi="Times New Roman"/>
          <w:b/>
          <w:bCs/>
        </w:rPr>
        <w:t>serii 3 filmów o ambasadorach programu eTwinning</w:t>
      </w:r>
      <w:r w:rsidRPr="00404A7A">
        <w:rPr>
          <w:rFonts w:ascii="Times New Roman" w:hAnsi="Times New Roman"/>
        </w:rPr>
        <w:t xml:space="preserve">  zostanie przesłana do Zamawiającego, w celu akceptacji, w terminie do 01.07.2021 r.</w:t>
      </w:r>
      <w:r w:rsidR="00404A7A" w:rsidRPr="00404A7A">
        <w:rPr>
          <w:rFonts w:ascii="Times New Roman" w:hAnsi="Times New Roman"/>
        </w:rPr>
        <w:t xml:space="preserve"> </w:t>
      </w:r>
      <w:r w:rsidR="00404A7A" w:rsidRPr="00404A7A">
        <w:rPr>
          <w:rFonts w:ascii="Times New Roman" w:eastAsiaTheme="minorEastAsia" w:hAnsi="Times New Roman"/>
          <w:szCs w:val="24"/>
          <w:lang w:val="pl-PL" w:eastAsia="pl-PL"/>
        </w:rPr>
        <w:t xml:space="preserve">Terminy poszczególnych nagrań powinny być ustalone z pracownikiem FRSE i ambasadorami. </w:t>
      </w:r>
    </w:p>
    <w:p w:rsidR="0081391D" w:rsidRPr="0081391D" w:rsidRDefault="00404A7A" w:rsidP="00C74380">
      <w:pPr>
        <w:pStyle w:val="Akapitzlist"/>
        <w:numPr>
          <w:ilvl w:val="0"/>
          <w:numId w:val="7"/>
        </w:numPr>
        <w:ind w:left="426" w:hanging="412"/>
        <w:rPr>
          <w:rFonts w:ascii="Times New Roman" w:hAnsi="Times New Roman"/>
        </w:rPr>
      </w:pPr>
      <w:r w:rsidRPr="0081391D">
        <w:rPr>
          <w:rFonts w:ascii="Times New Roman" w:eastAsiaTheme="minorEastAsia" w:hAnsi="Times New Roman"/>
          <w:szCs w:val="24"/>
          <w:lang w:val="pl-PL" w:eastAsia="pl-PL"/>
        </w:rPr>
        <w:t xml:space="preserve">Pierwsza wersja </w:t>
      </w:r>
      <w:r w:rsidRPr="0081391D">
        <w:rPr>
          <w:rFonts w:ascii="Times New Roman" w:eastAsiaTheme="minorEastAsia" w:hAnsi="Times New Roman"/>
          <w:b/>
          <w:bCs/>
          <w:szCs w:val="24"/>
          <w:lang w:val="pl-PL" w:eastAsia="pl-PL"/>
        </w:rPr>
        <w:t xml:space="preserve">filmu promującego program eTwinning pt. </w:t>
      </w:r>
      <w:r w:rsidRPr="0081391D">
        <w:rPr>
          <w:rFonts w:ascii="Times New Roman" w:eastAsiaTheme="minorEastAsia" w:hAnsi="Times New Roman"/>
          <w:b/>
          <w:bCs/>
          <w:i/>
          <w:szCs w:val="24"/>
          <w:lang w:val="pl-PL" w:eastAsia="pl-PL"/>
        </w:rPr>
        <w:t>Społeczność eTwinning</w:t>
      </w:r>
      <w:r w:rsidRPr="0081391D">
        <w:rPr>
          <w:rFonts w:ascii="Times New Roman" w:eastAsiaTheme="minorEastAsia" w:hAnsi="Times New Roman"/>
          <w:szCs w:val="24"/>
          <w:lang w:val="pl-PL" w:eastAsia="pl-PL"/>
        </w:rPr>
        <w:t xml:space="preserve"> zostanie przesłana do Zamawiającego, w celu akceptacji, w terminie do 15.08.2021 r. </w:t>
      </w:r>
    </w:p>
    <w:p w:rsidR="00F7250F" w:rsidRPr="0081391D" w:rsidRDefault="001B6DE1" w:rsidP="00C74380">
      <w:pPr>
        <w:pStyle w:val="Akapitzlist"/>
        <w:numPr>
          <w:ilvl w:val="0"/>
          <w:numId w:val="7"/>
        </w:numPr>
        <w:ind w:left="426" w:hanging="412"/>
        <w:rPr>
          <w:rFonts w:ascii="Times New Roman" w:hAnsi="Times New Roman"/>
        </w:rPr>
      </w:pPr>
      <w:r w:rsidRPr="0081391D">
        <w:rPr>
          <w:rFonts w:ascii="Times New Roman" w:hAnsi="Times New Roman"/>
        </w:rPr>
        <w:t>Zamawiający może F</w:t>
      </w:r>
      <w:r w:rsidR="00F7250F" w:rsidRPr="0081391D">
        <w:rPr>
          <w:rFonts w:ascii="Times New Roman" w:hAnsi="Times New Roman"/>
        </w:rPr>
        <w:t>ilm</w:t>
      </w:r>
      <w:r w:rsidR="005C3413" w:rsidRPr="0081391D">
        <w:rPr>
          <w:rFonts w:ascii="Times New Roman" w:hAnsi="Times New Roman"/>
        </w:rPr>
        <w:t>y</w:t>
      </w:r>
      <w:r w:rsidR="00F7250F" w:rsidRPr="0081391D">
        <w:rPr>
          <w:rFonts w:ascii="Times New Roman" w:hAnsi="Times New Roman"/>
        </w:rPr>
        <w:t xml:space="preserve"> zaakceptować lub wnieść do ni</w:t>
      </w:r>
      <w:r w:rsidR="00EE6B2A" w:rsidRPr="0081391D">
        <w:rPr>
          <w:rFonts w:ascii="Times New Roman" w:hAnsi="Times New Roman"/>
        </w:rPr>
        <w:t>ch</w:t>
      </w:r>
      <w:r w:rsidR="00F7250F" w:rsidRPr="0081391D">
        <w:rPr>
          <w:rFonts w:ascii="Times New Roman" w:hAnsi="Times New Roman"/>
        </w:rPr>
        <w:t xml:space="preserve"> uwagi</w:t>
      </w:r>
      <w:r w:rsidR="005C3413" w:rsidRPr="0081391D">
        <w:rPr>
          <w:rFonts w:ascii="Times New Roman" w:hAnsi="Times New Roman"/>
        </w:rPr>
        <w:t xml:space="preserve"> w terminie 2 dni od dnia otrzymania egzemplarzy filmów, określonego w ust. 1.</w:t>
      </w:r>
      <w:r w:rsidR="00404A7A" w:rsidRPr="0081391D">
        <w:rPr>
          <w:rFonts w:ascii="Times New Roman" w:hAnsi="Times New Roman"/>
        </w:rPr>
        <w:t xml:space="preserve"> i 2</w:t>
      </w:r>
      <w:r w:rsidR="00F7250F" w:rsidRPr="0081391D">
        <w:rPr>
          <w:rFonts w:ascii="Times New Roman" w:hAnsi="Times New Roman"/>
        </w:rPr>
        <w:t xml:space="preserve"> Wykonawca uwzględni uwagi Zamawiającego i wyda Zamawiającemu poprawion</w:t>
      </w:r>
      <w:r w:rsidR="005C3413" w:rsidRPr="0081391D">
        <w:rPr>
          <w:rFonts w:ascii="Times New Roman" w:hAnsi="Times New Roman"/>
        </w:rPr>
        <w:t>e</w:t>
      </w:r>
      <w:r w:rsidR="00F7250F" w:rsidRPr="0081391D">
        <w:rPr>
          <w:rFonts w:ascii="Times New Roman" w:hAnsi="Times New Roman"/>
        </w:rPr>
        <w:t xml:space="preserve"> egzemplarz</w:t>
      </w:r>
      <w:r w:rsidR="005C3413" w:rsidRPr="0081391D">
        <w:rPr>
          <w:rFonts w:ascii="Times New Roman" w:hAnsi="Times New Roman"/>
        </w:rPr>
        <w:t xml:space="preserve">e </w:t>
      </w:r>
      <w:r w:rsidR="00F7250F" w:rsidRPr="0081391D">
        <w:rPr>
          <w:rFonts w:ascii="Times New Roman" w:hAnsi="Times New Roman"/>
        </w:rPr>
        <w:t>uwzględniając</w:t>
      </w:r>
      <w:r w:rsidR="00EE6B2A" w:rsidRPr="0081391D">
        <w:rPr>
          <w:rFonts w:ascii="Times New Roman" w:hAnsi="Times New Roman"/>
        </w:rPr>
        <w:t>e</w:t>
      </w:r>
      <w:r w:rsidR="00F7250F" w:rsidRPr="0081391D">
        <w:rPr>
          <w:rFonts w:ascii="Times New Roman" w:hAnsi="Times New Roman"/>
        </w:rPr>
        <w:t xml:space="preserve"> </w:t>
      </w:r>
      <w:r w:rsidR="00F7250F" w:rsidRPr="0081391D">
        <w:rPr>
          <w:rFonts w:ascii="Times New Roman" w:hAnsi="Times New Roman"/>
        </w:rPr>
        <w:lastRenderedPageBreak/>
        <w:t xml:space="preserve">te uwagi w terminie </w:t>
      </w:r>
      <w:r w:rsidR="005C3413" w:rsidRPr="0081391D">
        <w:rPr>
          <w:rFonts w:ascii="Times New Roman" w:hAnsi="Times New Roman"/>
        </w:rPr>
        <w:t>2 dni</w:t>
      </w:r>
      <w:r w:rsidR="00F7250F" w:rsidRPr="0081391D">
        <w:rPr>
          <w:rFonts w:ascii="Times New Roman" w:hAnsi="Times New Roman"/>
        </w:rPr>
        <w:t xml:space="preserve"> liczon</w:t>
      </w:r>
      <w:r w:rsidR="005C3413" w:rsidRPr="0081391D">
        <w:rPr>
          <w:rFonts w:ascii="Times New Roman" w:hAnsi="Times New Roman"/>
        </w:rPr>
        <w:t>ych</w:t>
      </w:r>
      <w:r w:rsidR="00F7250F" w:rsidRPr="0081391D">
        <w:rPr>
          <w:rFonts w:ascii="Times New Roman" w:hAnsi="Times New Roman"/>
        </w:rPr>
        <w:t xml:space="preserve"> od dnia ich wniesienia przez Zamawiającego. Do poprawion</w:t>
      </w:r>
      <w:r w:rsidR="005C3413" w:rsidRPr="0081391D">
        <w:rPr>
          <w:rFonts w:ascii="Times New Roman" w:hAnsi="Times New Roman"/>
        </w:rPr>
        <w:t>ych</w:t>
      </w:r>
      <w:r w:rsidR="00F7250F" w:rsidRPr="0081391D">
        <w:rPr>
          <w:rFonts w:ascii="Times New Roman" w:hAnsi="Times New Roman"/>
        </w:rPr>
        <w:t xml:space="preserve"> Film</w:t>
      </w:r>
      <w:r w:rsidR="005C3413" w:rsidRPr="0081391D">
        <w:rPr>
          <w:rFonts w:ascii="Times New Roman" w:hAnsi="Times New Roman"/>
        </w:rPr>
        <w:t xml:space="preserve">ów </w:t>
      </w:r>
      <w:r w:rsidR="00F7250F" w:rsidRPr="0081391D">
        <w:rPr>
          <w:rFonts w:ascii="Times New Roman" w:hAnsi="Times New Roman"/>
        </w:rPr>
        <w:t xml:space="preserve">stosuje się zdania poprzednie, z zastrzeżeniem, iż ostateczna akceptacja nie może nastąpić później niż </w:t>
      </w:r>
      <w:r w:rsidR="001840B2" w:rsidRPr="0081391D">
        <w:rPr>
          <w:rFonts w:ascii="Times New Roman" w:hAnsi="Times New Roman"/>
        </w:rPr>
        <w:t xml:space="preserve">dla </w:t>
      </w:r>
      <w:r w:rsidR="00D15FC1" w:rsidRPr="0081391D">
        <w:rPr>
          <w:rFonts w:ascii="Times New Roman" w:hAnsi="Times New Roman"/>
          <w:b/>
          <w:bCs/>
          <w:lang w:val="pl-PL"/>
        </w:rPr>
        <w:t>serii 3 filmów o ambasadorach programu eTwinning</w:t>
      </w:r>
      <w:r w:rsidR="001840B2" w:rsidRPr="0081391D">
        <w:rPr>
          <w:rFonts w:ascii="Times New Roman" w:hAnsi="Times New Roman"/>
          <w:b/>
          <w:lang w:val="pl-PL"/>
        </w:rPr>
        <w:t xml:space="preserve"> </w:t>
      </w:r>
      <w:r w:rsidR="00F7250F" w:rsidRPr="0081391D">
        <w:rPr>
          <w:rFonts w:ascii="Times New Roman" w:hAnsi="Times New Roman"/>
          <w:b/>
        </w:rPr>
        <w:t xml:space="preserve">do dnia </w:t>
      </w:r>
      <w:r w:rsidR="001840B2" w:rsidRPr="0081391D">
        <w:rPr>
          <w:rFonts w:ascii="Times New Roman" w:hAnsi="Times New Roman"/>
          <w:b/>
        </w:rPr>
        <w:t xml:space="preserve">15.07.2021 r. i dla </w:t>
      </w:r>
      <w:r w:rsidR="001840B2" w:rsidRPr="0081391D">
        <w:rPr>
          <w:rFonts w:ascii="Times New Roman" w:hAnsi="Times New Roman"/>
          <w:b/>
          <w:bCs/>
          <w:lang w:val="pl-PL"/>
        </w:rPr>
        <w:t xml:space="preserve">filmu promującego program eTwinning pt. </w:t>
      </w:r>
      <w:r w:rsidR="001840B2" w:rsidRPr="0081391D">
        <w:rPr>
          <w:rFonts w:ascii="Times New Roman" w:hAnsi="Times New Roman"/>
          <w:b/>
          <w:bCs/>
          <w:i/>
          <w:lang w:val="pl-PL"/>
        </w:rPr>
        <w:t>Społeczność eTwinning</w:t>
      </w:r>
      <w:r w:rsidR="001840B2" w:rsidRPr="0081391D">
        <w:rPr>
          <w:rFonts w:ascii="Times New Roman" w:hAnsi="Times New Roman"/>
          <w:b/>
          <w:lang w:val="pl-PL"/>
        </w:rPr>
        <w:t xml:space="preserve"> do dnia 01.09.2021 r</w:t>
      </w:r>
      <w:r w:rsidR="001840B2" w:rsidRPr="0081391D">
        <w:rPr>
          <w:rFonts w:ascii="Times New Roman" w:hAnsi="Times New Roman"/>
          <w:u w:val="single"/>
          <w:lang w:val="pl-PL"/>
        </w:rPr>
        <w:t>.</w:t>
      </w:r>
      <w:r w:rsidR="00F7250F" w:rsidRPr="0081391D">
        <w:rPr>
          <w:rFonts w:ascii="Times New Roman" w:hAnsi="Times New Roman"/>
        </w:rPr>
        <w:t xml:space="preserve"> Po tym terminie Zamawiający może odstąpić od umowy.</w:t>
      </w:r>
    </w:p>
    <w:p w:rsidR="005C3413" w:rsidRPr="005C3413" w:rsidRDefault="005C3413" w:rsidP="00167E21">
      <w:pPr>
        <w:pStyle w:val="Akapitzlist"/>
        <w:numPr>
          <w:ilvl w:val="0"/>
          <w:numId w:val="7"/>
        </w:numPr>
        <w:ind w:left="426" w:hanging="412"/>
        <w:rPr>
          <w:rFonts w:ascii="Times New Roman" w:hAnsi="Times New Roman"/>
        </w:rPr>
      </w:pPr>
      <w:r w:rsidRPr="005C3413">
        <w:rPr>
          <w:rFonts w:ascii="Times New Roman" w:hAnsi="Times New Roman"/>
        </w:rPr>
        <w:t>W razie niewniesienia uwag przez Zamawiającego w terminie</w:t>
      </w:r>
      <w:r>
        <w:rPr>
          <w:rFonts w:ascii="Times New Roman" w:hAnsi="Times New Roman"/>
        </w:rPr>
        <w:t xml:space="preserve"> 2</w:t>
      </w:r>
      <w:r w:rsidRPr="005C3413">
        <w:rPr>
          <w:rFonts w:ascii="Times New Roman" w:hAnsi="Times New Roman"/>
        </w:rPr>
        <w:t xml:space="preserve"> dni od dnia wydania </w:t>
      </w:r>
      <w:r>
        <w:rPr>
          <w:rFonts w:ascii="Times New Roman" w:hAnsi="Times New Roman"/>
        </w:rPr>
        <w:t>Filmów</w:t>
      </w:r>
      <w:r w:rsidRPr="005C3413">
        <w:rPr>
          <w:rFonts w:ascii="Times New Roman" w:hAnsi="Times New Roman"/>
        </w:rPr>
        <w:t>, Strony uznają, iż Zamawiający Film</w:t>
      </w:r>
      <w:r>
        <w:rPr>
          <w:rFonts w:ascii="Times New Roman" w:hAnsi="Times New Roman"/>
        </w:rPr>
        <w:t>y</w:t>
      </w:r>
      <w:r w:rsidRPr="005C3413">
        <w:rPr>
          <w:rFonts w:ascii="Times New Roman" w:hAnsi="Times New Roman"/>
        </w:rPr>
        <w:t xml:space="preserve"> zaakceptował. </w:t>
      </w:r>
    </w:p>
    <w:p w:rsidR="00F7250F" w:rsidRPr="00167E21" w:rsidRDefault="005C3413" w:rsidP="005C3413">
      <w:pPr>
        <w:pStyle w:val="Akapitzlist"/>
        <w:numPr>
          <w:ilvl w:val="0"/>
          <w:numId w:val="7"/>
        </w:numPr>
        <w:ind w:left="426" w:hanging="412"/>
        <w:rPr>
          <w:rFonts w:ascii="Times New Roman" w:hAnsi="Times New Roman"/>
        </w:rPr>
      </w:pPr>
      <w:r w:rsidRPr="00B5344F">
        <w:rPr>
          <w:rFonts w:ascii="Times New Roman" w:hAnsi="Times New Roman"/>
        </w:rPr>
        <w:t>W terminie</w:t>
      </w:r>
      <w:r w:rsidR="005C1B5E">
        <w:rPr>
          <w:rFonts w:ascii="Times New Roman" w:hAnsi="Times New Roman"/>
        </w:rPr>
        <w:t xml:space="preserve"> 2</w:t>
      </w:r>
      <w:r w:rsidRPr="00B5344F">
        <w:rPr>
          <w:rFonts w:ascii="Times New Roman" w:hAnsi="Times New Roman"/>
        </w:rPr>
        <w:t xml:space="preserve"> dni od dnia zaakceptowania Film</w:t>
      </w:r>
      <w:r w:rsidR="00B5344F" w:rsidRPr="00B5344F">
        <w:rPr>
          <w:rFonts w:ascii="Times New Roman" w:hAnsi="Times New Roman"/>
        </w:rPr>
        <w:t>ów</w:t>
      </w:r>
      <w:r w:rsidRPr="00B5344F">
        <w:rPr>
          <w:rFonts w:ascii="Times New Roman" w:hAnsi="Times New Roman"/>
        </w:rPr>
        <w:t>, o którym mowa w ust. 3, Wykonawca przeniesie na Zamawiającego własność i wyda Zamawiającemu Film</w:t>
      </w:r>
      <w:r w:rsidR="00B5344F" w:rsidRPr="00B5344F">
        <w:rPr>
          <w:rFonts w:ascii="Times New Roman" w:hAnsi="Times New Roman"/>
        </w:rPr>
        <w:t>y</w:t>
      </w:r>
      <w:r w:rsidRPr="00B5344F">
        <w:rPr>
          <w:rFonts w:ascii="Times New Roman" w:hAnsi="Times New Roman"/>
        </w:rPr>
        <w:t xml:space="preserve">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</w:t>
      </w:r>
      <w:r w:rsidR="005B4B52">
        <w:rPr>
          <w:rFonts w:ascii="Times New Roman" w:hAnsi="Times New Roman"/>
          <w:szCs w:val="24"/>
          <w:lang w:val="pl-PL"/>
        </w:rPr>
        <w:t xml:space="preserve">pniania przez  witryny www i portale internetowe,  P2P i inne </w:t>
      </w:r>
      <w:r w:rsidRPr="00392A2B">
        <w:rPr>
          <w:rFonts w:ascii="Times New Roman" w:hAnsi="Times New Roman"/>
          <w:szCs w:val="24"/>
          <w:lang w:val="pl-PL"/>
        </w:rPr>
        <w:t>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</w:rPr>
        <w:t xml:space="preserve">publiczne wyświetlanie i udostępnianie. </w:t>
      </w:r>
    </w:p>
    <w:p w:rsidR="00A707C6" w:rsidRDefault="004538DD" w:rsidP="00770667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</w:rPr>
      </w:pPr>
      <w:r w:rsidRPr="00054D10">
        <w:rPr>
          <w:rFonts w:ascii="Times New Roman" w:hAnsi="Times New Roman"/>
          <w:szCs w:val="24"/>
        </w:rPr>
        <w:t>Skutek rozporządzający w stosunku do Film</w:t>
      </w:r>
      <w:r w:rsidR="005C3413">
        <w:rPr>
          <w:rFonts w:ascii="Times New Roman" w:hAnsi="Times New Roman"/>
          <w:szCs w:val="24"/>
        </w:rPr>
        <w:t>ów</w:t>
      </w:r>
      <w:r w:rsidR="00EE6B2A">
        <w:rPr>
          <w:rFonts w:ascii="Times New Roman" w:hAnsi="Times New Roman"/>
          <w:szCs w:val="24"/>
        </w:rPr>
        <w:t xml:space="preserve"> </w:t>
      </w:r>
      <w:r w:rsidRPr="00054D10">
        <w:rPr>
          <w:rFonts w:ascii="Times New Roman" w:hAnsi="Times New Roman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/>
          <w:szCs w:val="24"/>
        </w:rPr>
        <w:t>Zamawiającego</w:t>
      </w:r>
      <w:r w:rsidR="009D6C67" w:rsidRPr="00054D10">
        <w:rPr>
          <w:rFonts w:ascii="Times New Roman" w:hAnsi="Times New Roman"/>
          <w:szCs w:val="24"/>
        </w:rPr>
        <w:t>.</w:t>
      </w:r>
    </w:p>
    <w:p w:rsidR="004538DD" w:rsidRPr="00A707C6" w:rsidRDefault="004538DD" w:rsidP="00770667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</w:rPr>
      </w:pPr>
      <w:r w:rsidRPr="00A707C6">
        <w:rPr>
          <w:rFonts w:ascii="Times New Roman" w:hAnsi="Times New Roman"/>
          <w:szCs w:val="24"/>
        </w:rPr>
        <w:t xml:space="preserve">Przedstawione </w:t>
      </w:r>
      <w:r w:rsidR="009D6C67" w:rsidRPr="00A707C6">
        <w:rPr>
          <w:rFonts w:ascii="Times New Roman" w:hAnsi="Times New Roman"/>
          <w:szCs w:val="24"/>
        </w:rPr>
        <w:t>Zamawiającemu</w:t>
      </w:r>
      <w:r w:rsidRPr="00A707C6">
        <w:rPr>
          <w:rFonts w:ascii="Times New Roman" w:hAnsi="Times New Roman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A707C6">
        <w:rPr>
          <w:rFonts w:ascii="Times New Roman" w:hAnsi="Times New Roman"/>
          <w:szCs w:val="24"/>
        </w:rPr>
        <w:t>Zamawiającego</w:t>
      </w:r>
      <w:r w:rsidRPr="00A707C6">
        <w:rPr>
          <w:rFonts w:ascii="Times New Roman" w:hAnsi="Times New Roman"/>
          <w:szCs w:val="24"/>
        </w:rPr>
        <w:t xml:space="preserve"> i nie będą wykorzystywane przez Wykonawców ani omawiane z osobami trzecimi</w:t>
      </w:r>
      <w:r w:rsidR="002E5F15" w:rsidRPr="00A707C6">
        <w:rPr>
          <w:rFonts w:ascii="Times New Roman" w:hAnsi="Times New Roman"/>
          <w:szCs w:val="24"/>
        </w:rPr>
        <w:t xml:space="preserve"> lub ujawniane osobom trzecim. </w:t>
      </w:r>
    </w:p>
    <w:p w:rsidR="00A707C6" w:rsidRDefault="00A707C6" w:rsidP="00226F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A707C6" w:rsidRDefault="004E1B84" w:rsidP="00A707C6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A707C6">
        <w:rPr>
          <w:rFonts w:ascii="Times New Roman" w:hAnsi="Times New Roman"/>
          <w:szCs w:val="24"/>
        </w:rPr>
        <w:t>Wykonawca</w:t>
      </w:r>
      <w:r w:rsidR="004538DD" w:rsidRPr="00A707C6">
        <w:rPr>
          <w:rFonts w:ascii="Times New Roman" w:hAnsi="Times New Roman"/>
          <w:szCs w:val="24"/>
        </w:rPr>
        <w:t xml:space="preserve"> oświadcza i gwarantuj</w:t>
      </w:r>
      <w:r w:rsidR="0035473D" w:rsidRPr="00A707C6">
        <w:rPr>
          <w:rFonts w:ascii="Times New Roman" w:hAnsi="Times New Roman"/>
          <w:szCs w:val="24"/>
        </w:rPr>
        <w:t>e</w:t>
      </w:r>
      <w:r w:rsidR="004538DD" w:rsidRPr="00A707C6">
        <w:rPr>
          <w:rFonts w:ascii="Times New Roman" w:hAnsi="Times New Roman"/>
          <w:szCs w:val="24"/>
        </w:rPr>
        <w:t>, że:</w:t>
      </w:r>
    </w:p>
    <w:p w:rsidR="00A707C6" w:rsidRDefault="004538DD" w:rsidP="00770667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707C6">
        <w:rPr>
          <w:rFonts w:ascii="Times New Roman" w:hAnsi="Times New Roman"/>
          <w:szCs w:val="24"/>
        </w:rPr>
        <w:t>Film</w:t>
      </w:r>
      <w:r w:rsidR="005C3413" w:rsidRPr="00A707C6">
        <w:rPr>
          <w:rFonts w:ascii="Times New Roman" w:hAnsi="Times New Roman"/>
          <w:szCs w:val="24"/>
        </w:rPr>
        <w:t>y</w:t>
      </w:r>
      <w:r w:rsidRPr="00A707C6">
        <w:rPr>
          <w:rFonts w:ascii="Times New Roman" w:hAnsi="Times New Roman"/>
          <w:szCs w:val="24"/>
        </w:rPr>
        <w:t xml:space="preserve"> woln</w:t>
      </w:r>
      <w:r w:rsidR="005C3413" w:rsidRPr="00A707C6">
        <w:rPr>
          <w:rFonts w:ascii="Times New Roman" w:hAnsi="Times New Roman"/>
          <w:szCs w:val="24"/>
        </w:rPr>
        <w:t>e</w:t>
      </w:r>
      <w:r w:rsidRPr="00A707C6">
        <w:rPr>
          <w:rFonts w:ascii="Times New Roman" w:hAnsi="Times New Roman"/>
          <w:szCs w:val="24"/>
        </w:rPr>
        <w:t xml:space="preserve"> </w:t>
      </w:r>
      <w:r w:rsidR="00EE6B2A" w:rsidRPr="00A707C6">
        <w:rPr>
          <w:rFonts w:ascii="Times New Roman" w:hAnsi="Times New Roman"/>
          <w:szCs w:val="24"/>
        </w:rPr>
        <w:t>będ</w:t>
      </w:r>
      <w:r w:rsidR="005C3413" w:rsidRPr="00A707C6">
        <w:rPr>
          <w:rFonts w:ascii="Times New Roman" w:hAnsi="Times New Roman"/>
          <w:szCs w:val="24"/>
        </w:rPr>
        <w:t>ą</w:t>
      </w:r>
      <w:r w:rsidRPr="00A707C6">
        <w:rPr>
          <w:rFonts w:ascii="Times New Roman" w:hAnsi="Times New Roman"/>
          <w:szCs w:val="24"/>
        </w:rPr>
        <w:t xml:space="preserve"> od wad prawnych, a nośniki, na których </w:t>
      </w:r>
      <w:r w:rsidR="007649CF" w:rsidRPr="00A707C6">
        <w:rPr>
          <w:rFonts w:ascii="Times New Roman" w:hAnsi="Times New Roman"/>
          <w:szCs w:val="24"/>
        </w:rPr>
        <w:t>go</w:t>
      </w:r>
      <w:r w:rsidRPr="00A707C6">
        <w:rPr>
          <w:rFonts w:ascii="Times New Roman" w:hAnsi="Times New Roman"/>
          <w:szCs w:val="24"/>
        </w:rPr>
        <w:t xml:space="preserve"> utrwalono nie będą posiadały wad fizycznych;</w:t>
      </w:r>
    </w:p>
    <w:p w:rsidR="004538DD" w:rsidRPr="00A707C6" w:rsidRDefault="00EE6B2A" w:rsidP="00770667">
      <w:pPr>
        <w:pStyle w:val="Akapitzlis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707C6">
        <w:rPr>
          <w:rFonts w:ascii="Times New Roman" w:hAnsi="Times New Roman"/>
          <w:szCs w:val="24"/>
        </w:rPr>
        <w:t>prawa autorskie do Film</w:t>
      </w:r>
      <w:r w:rsidR="005C3413" w:rsidRPr="00A707C6">
        <w:rPr>
          <w:rFonts w:ascii="Times New Roman" w:hAnsi="Times New Roman"/>
          <w:szCs w:val="24"/>
        </w:rPr>
        <w:t>ów</w:t>
      </w:r>
      <w:r w:rsidR="004538DD" w:rsidRPr="00A707C6">
        <w:rPr>
          <w:rFonts w:ascii="Times New Roman" w:hAnsi="Times New Roman"/>
          <w:szCs w:val="24"/>
        </w:rPr>
        <w:t xml:space="preserve"> nie będą w żaden sposób ograniczone, ani ob</w:t>
      </w:r>
      <w:r w:rsidR="009D6C67" w:rsidRPr="00A707C6">
        <w:rPr>
          <w:rFonts w:ascii="Times New Roman" w:hAnsi="Times New Roman"/>
          <w:szCs w:val="24"/>
        </w:rPr>
        <w:t>ciążone na rzecz osób trzecich,</w:t>
      </w:r>
    </w:p>
    <w:p w:rsidR="003F1413" w:rsidRDefault="004E1B84" w:rsidP="00770667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855610">
        <w:rPr>
          <w:rFonts w:ascii="Times New Roman" w:hAnsi="Times New Roman"/>
          <w:szCs w:val="24"/>
        </w:rPr>
        <w:t>Wykonawca</w:t>
      </w:r>
      <w:r w:rsidR="00991B94" w:rsidRPr="00855610">
        <w:rPr>
          <w:rFonts w:ascii="Times New Roman" w:hAnsi="Times New Roman"/>
          <w:szCs w:val="24"/>
        </w:rPr>
        <w:t xml:space="preserve"> oświadcza, że będzie</w:t>
      </w:r>
      <w:r w:rsidR="004538DD" w:rsidRPr="00855610">
        <w:rPr>
          <w:rFonts w:ascii="Times New Roman" w:hAnsi="Times New Roman"/>
          <w:szCs w:val="24"/>
        </w:rPr>
        <w:t xml:space="preserve"> posiadać </w:t>
      </w:r>
      <w:r w:rsidR="00226FA4" w:rsidRPr="00855610">
        <w:rPr>
          <w:rFonts w:ascii="Times New Roman" w:hAnsi="Times New Roman"/>
          <w:szCs w:val="24"/>
        </w:rPr>
        <w:t>zgodę</w:t>
      </w:r>
      <w:r w:rsidR="002C2117" w:rsidRPr="00855610">
        <w:rPr>
          <w:rFonts w:ascii="Times New Roman" w:hAnsi="Times New Roman"/>
          <w:szCs w:val="24"/>
        </w:rPr>
        <w:t xml:space="preserve"> wszystkich osób ukazanych w </w:t>
      </w:r>
      <w:r w:rsidR="00EE6B2A">
        <w:rPr>
          <w:rFonts w:ascii="Times New Roman" w:hAnsi="Times New Roman"/>
          <w:szCs w:val="24"/>
        </w:rPr>
        <w:t>Film</w:t>
      </w:r>
      <w:r w:rsidR="007649CF">
        <w:rPr>
          <w:rFonts w:ascii="Times New Roman" w:hAnsi="Times New Roman"/>
          <w:szCs w:val="24"/>
        </w:rPr>
        <w:t xml:space="preserve">ie </w:t>
      </w:r>
      <w:r w:rsidR="004538DD" w:rsidRPr="00855610">
        <w:rPr>
          <w:rFonts w:ascii="Times New Roman" w:hAnsi="Times New Roman"/>
          <w:szCs w:val="24"/>
        </w:rPr>
        <w:t>na rozpowszechnianie i</w:t>
      </w:r>
      <w:r w:rsidR="009D6C67" w:rsidRPr="00855610">
        <w:rPr>
          <w:rFonts w:ascii="Times New Roman" w:hAnsi="Times New Roman"/>
          <w:szCs w:val="24"/>
        </w:rPr>
        <w:t>ch wizerunków</w:t>
      </w:r>
      <w:r w:rsidR="00226FA4" w:rsidRPr="00855610">
        <w:rPr>
          <w:rFonts w:ascii="Times New Roman" w:hAnsi="Times New Roman"/>
          <w:szCs w:val="24"/>
        </w:rPr>
        <w:t xml:space="preserve">, </w:t>
      </w:r>
      <w:r w:rsidR="00226FA4" w:rsidRPr="00BC7626">
        <w:rPr>
          <w:rFonts w:ascii="Times New Roman" w:hAnsi="Times New Roman"/>
          <w:szCs w:val="24"/>
        </w:rPr>
        <w:t>ponadto zobowiązuje się uzyskać zgodę osób, którym takie prawo przysługuje, na nieoznaczenie Film</w:t>
      </w:r>
      <w:r w:rsidR="005C3413">
        <w:rPr>
          <w:rFonts w:ascii="Times New Roman" w:hAnsi="Times New Roman"/>
          <w:szCs w:val="24"/>
        </w:rPr>
        <w:t>ów</w:t>
      </w:r>
      <w:r w:rsidR="00226FA4" w:rsidRPr="00BC7626">
        <w:rPr>
          <w:rFonts w:ascii="Times New Roman" w:hAnsi="Times New Roman"/>
          <w:szCs w:val="24"/>
        </w:rPr>
        <w:t xml:space="preserve"> ich nazwiskami.</w:t>
      </w:r>
    </w:p>
    <w:p w:rsidR="003F1413" w:rsidRDefault="00A707C6" w:rsidP="00770667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lastRenderedPageBreak/>
        <w:t>Wykonawca zobowiązuje się do zapewnienia muzyki wraz z prawami autorskimi do jej wykorzystania w filmie oraz odtwarzania i kopiowania.</w:t>
      </w:r>
    </w:p>
    <w:p w:rsidR="003F1413" w:rsidRDefault="009D6C67" w:rsidP="00E65CE6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Wykonawca zobowiązuje</w:t>
      </w:r>
      <w:r w:rsidR="004538DD" w:rsidRPr="003F1413">
        <w:rPr>
          <w:rFonts w:ascii="Times New Roman" w:hAnsi="Times New Roman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 w:rsidRPr="003F1413">
        <w:rPr>
          <w:rFonts w:ascii="Times New Roman" w:hAnsi="Times New Roman"/>
          <w:szCs w:val="24"/>
        </w:rPr>
        <w:t>h przy realizacji Film</w:t>
      </w:r>
      <w:r w:rsidR="00FE7508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, w szczególności </w:t>
      </w:r>
      <w:r w:rsidR="00EE6B2A" w:rsidRPr="003F1413">
        <w:rPr>
          <w:rFonts w:ascii="Times New Roman" w:hAnsi="Times New Roman"/>
          <w:szCs w:val="24"/>
        </w:rPr>
        <w:t xml:space="preserve">z reżyserem, operatorem obrazu </w:t>
      </w:r>
      <w:r w:rsidR="004538DD" w:rsidRPr="003F1413">
        <w:rPr>
          <w:rFonts w:ascii="Times New Roman" w:hAnsi="Times New Roman"/>
          <w:szCs w:val="24"/>
        </w:rPr>
        <w:t>oraz twórcami scenariusza, oraz do przeniesienia tych praw zgodnie z zapisem ust. 1 niniejszego paragrafu. Powyższe umowy będą obejmowały przeniesienie autorskich praw majątkowych do Film</w:t>
      </w:r>
      <w:r w:rsidR="00FE7508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 lub upoważnienie do korzystania z </w:t>
      </w:r>
      <w:r w:rsidR="0078162C" w:rsidRPr="003F1413">
        <w:rPr>
          <w:rFonts w:ascii="Times New Roman" w:hAnsi="Times New Roman"/>
          <w:szCs w:val="24"/>
        </w:rPr>
        <w:t> </w:t>
      </w:r>
      <w:r w:rsidR="00EE6B2A" w:rsidRPr="003F1413">
        <w:rPr>
          <w:rFonts w:ascii="Times New Roman" w:hAnsi="Times New Roman"/>
          <w:szCs w:val="24"/>
        </w:rPr>
        <w:t>Film</w:t>
      </w:r>
      <w:r w:rsidR="005C3413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 osób wymienionych powyżej, co najmniej w zakresie eksploatacji audiowiz</w:t>
      </w:r>
      <w:r w:rsidR="00EE6B2A" w:rsidRPr="003F1413">
        <w:rPr>
          <w:rFonts w:ascii="Times New Roman" w:hAnsi="Times New Roman"/>
          <w:szCs w:val="24"/>
        </w:rPr>
        <w:t>ualnej Film</w:t>
      </w:r>
      <w:r w:rsidR="005C3413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, a w szczególności będą obejmowały wszystkie pola eksploatacji wymienione w </w:t>
      </w:r>
      <w:r w:rsidR="008D4C36" w:rsidRPr="003F1413">
        <w:rPr>
          <w:rFonts w:ascii="Times New Roman" w:hAnsi="Times New Roman"/>
          <w:szCs w:val="24"/>
        </w:rPr>
        <w:t>art. 3 ust. 1</w:t>
      </w:r>
      <w:r w:rsidR="004538DD" w:rsidRPr="003F1413">
        <w:rPr>
          <w:rFonts w:ascii="Times New Roman" w:hAnsi="Times New Roman"/>
          <w:szCs w:val="24"/>
        </w:rPr>
        <w:t>, bez ograniczeń co do czasu korzystania oraz terytorium oraz zezwolenia na korzystanie z autorskich pra</w:t>
      </w:r>
      <w:r w:rsidR="00EE6B2A" w:rsidRPr="003F1413">
        <w:rPr>
          <w:rFonts w:ascii="Times New Roman" w:hAnsi="Times New Roman"/>
          <w:szCs w:val="24"/>
        </w:rPr>
        <w:t>w majątkowych współtwórców Film</w:t>
      </w:r>
      <w:r w:rsidR="00FE7508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 w związku </w:t>
      </w:r>
      <w:r w:rsidR="002C2117" w:rsidRPr="003F1413">
        <w:rPr>
          <w:rFonts w:ascii="Times New Roman" w:hAnsi="Times New Roman"/>
          <w:szCs w:val="24"/>
        </w:rPr>
        <w:t>z </w:t>
      </w:r>
      <w:r w:rsidR="004538DD" w:rsidRPr="003F1413">
        <w:rPr>
          <w:rFonts w:ascii="Times New Roman" w:hAnsi="Times New Roman"/>
          <w:szCs w:val="24"/>
        </w:rPr>
        <w:t xml:space="preserve">dokonywaniem przez </w:t>
      </w:r>
      <w:r w:rsidRPr="003F1413">
        <w:rPr>
          <w:rFonts w:ascii="Times New Roman" w:hAnsi="Times New Roman"/>
          <w:szCs w:val="24"/>
        </w:rPr>
        <w:t>Zamawiającego</w:t>
      </w:r>
      <w:r w:rsidR="004538DD" w:rsidRPr="003F1413">
        <w:rPr>
          <w:rFonts w:ascii="Times New Roman" w:hAnsi="Times New Roman"/>
          <w:szCs w:val="24"/>
        </w:rPr>
        <w:t xml:space="preserve"> opracowań Film</w:t>
      </w:r>
      <w:r w:rsidR="005C3413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 w postaci wersji Film</w:t>
      </w:r>
      <w:r w:rsidR="00FE7508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>, dokonywaniem skrótów, przemontowań, odrębnej eksploatacji ścieżki dźwiękowej i obrazu, na wszystkich polach eksploatac</w:t>
      </w:r>
      <w:r w:rsidRPr="003F1413">
        <w:rPr>
          <w:rFonts w:ascii="Times New Roman" w:hAnsi="Times New Roman"/>
          <w:szCs w:val="24"/>
        </w:rPr>
        <w:t xml:space="preserve">ji wymienionych w </w:t>
      </w:r>
      <w:r w:rsidR="00E65CE6" w:rsidRPr="003F1413">
        <w:rPr>
          <w:rFonts w:ascii="Times New Roman" w:hAnsi="Times New Roman"/>
          <w:szCs w:val="24"/>
        </w:rPr>
        <w:t>§ 3</w:t>
      </w:r>
      <w:r w:rsidR="00E65CE6" w:rsidRPr="003F1413">
        <w:rPr>
          <w:rFonts w:ascii="Times New Roman" w:hAnsi="Times New Roman"/>
          <w:b/>
          <w:szCs w:val="24"/>
        </w:rPr>
        <w:t xml:space="preserve"> </w:t>
      </w:r>
      <w:r w:rsidRPr="003F1413">
        <w:rPr>
          <w:rFonts w:ascii="Times New Roman" w:hAnsi="Times New Roman"/>
          <w:szCs w:val="24"/>
        </w:rPr>
        <w:t>ust. 1 umowy.</w:t>
      </w:r>
    </w:p>
    <w:p w:rsidR="003F1413" w:rsidRDefault="009D6C67" w:rsidP="00E65CE6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Wykonawca zobowiązuje</w:t>
      </w:r>
      <w:r w:rsidR="004538DD" w:rsidRPr="003F1413">
        <w:rPr>
          <w:rFonts w:ascii="Times New Roman" w:hAnsi="Times New Roman"/>
          <w:szCs w:val="24"/>
        </w:rPr>
        <w:t xml:space="preserve"> się do pokrycia wszelkich zobowiązań wobec osób wskazanych w ust. </w:t>
      </w:r>
      <w:r w:rsidR="00226FA4" w:rsidRPr="003F1413">
        <w:rPr>
          <w:rFonts w:ascii="Times New Roman" w:hAnsi="Times New Roman"/>
          <w:szCs w:val="24"/>
        </w:rPr>
        <w:t>2</w:t>
      </w:r>
      <w:r w:rsidR="001279CB" w:rsidRPr="003F1413">
        <w:rPr>
          <w:rFonts w:ascii="Times New Roman" w:hAnsi="Times New Roman"/>
          <w:szCs w:val="24"/>
        </w:rPr>
        <w:t xml:space="preserve"> niniejszego paragrafu</w:t>
      </w:r>
      <w:r w:rsidR="004538DD" w:rsidRPr="003F1413">
        <w:rPr>
          <w:rFonts w:ascii="Times New Roman" w:hAnsi="Times New Roman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5C3413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 jak i ich opracowań na każdym odrębnym polu eksploatacji. </w:t>
      </w:r>
    </w:p>
    <w:p w:rsidR="003F1413" w:rsidRDefault="004538DD" w:rsidP="00770667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Wykonawca zobowiązuje się do pokrycia wszelkich należności publicznoprawnych – opłat i podatków związanych z nabyciem</w:t>
      </w:r>
      <w:r w:rsidR="002C2117" w:rsidRPr="003F1413">
        <w:rPr>
          <w:rFonts w:ascii="Times New Roman" w:hAnsi="Times New Roman"/>
          <w:szCs w:val="24"/>
        </w:rPr>
        <w:t xml:space="preserve"> utworów i praw autorskich i </w:t>
      </w:r>
      <w:r w:rsidRPr="003F1413">
        <w:rPr>
          <w:rFonts w:ascii="Times New Roman" w:hAnsi="Times New Roman"/>
          <w:szCs w:val="24"/>
        </w:rPr>
        <w:t xml:space="preserve">pokrewnych do utworów przez Wykonawcę a następnie przez </w:t>
      </w:r>
      <w:r w:rsidR="009D6C67" w:rsidRPr="003F1413">
        <w:rPr>
          <w:rFonts w:ascii="Times New Roman" w:hAnsi="Times New Roman"/>
          <w:szCs w:val="24"/>
        </w:rPr>
        <w:t xml:space="preserve">Zamawiającego, </w:t>
      </w:r>
      <w:r w:rsidR="002C2117" w:rsidRPr="003F1413">
        <w:rPr>
          <w:rFonts w:ascii="Times New Roman" w:hAnsi="Times New Roman"/>
          <w:szCs w:val="24"/>
        </w:rPr>
        <w:t xml:space="preserve"> w </w:t>
      </w:r>
      <w:r w:rsidRPr="003F1413">
        <w:rPr>
          <w:rFonts w:ascii="Times New Roman" w:hAnsi="Times New Roman"/>
          <w:szCs w:val="24"/>
        </w:rPr>
        <w:t>szczególności należnego podatk</w:t>
      </w:r>
      <w:r w:rsidR="009D6C67" w:rsidRPr="003F1413">
        <w:rPr>
          <w:rFonts w:ascii="Times New Roman" w:hAnsi="Times New Roman"/>
          <w:szCs w:val="24"/>
        </w:rPr>
        <w:t>u od czynności cywilnoprawnych.</w:t>
      </w:r>
    </w:p>
    <w:p w:rsidR="003F1413" w:rsidRDefault="009D6C67" w:rsidP="00770667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Wykonawca wyraża</w:t>
      </w:r>
      <w:r w:rsidR="004538DD" w:rsidRPr="003F1413">
        <w:rPr>
          <w:rFonts w:ascii="Times New Roman" w:hAnsi="Times New Roman"/>
          <w:szCs w:val="24"/>
        </w:rPr>
        <w:t xml:space="preserve"> zgodę na </w:t>
      </w:r>
      <w:r w:rsidR="00226FA4" w:rsidRPr="003F1413">
        <w:rPr>
          <w:rFonts w:ascii="Times New Roman" w:hAnsi="Times New Roman"/>
          <w:szCs w:val="24"/>
        </w:rPr>
        <w:t>wy</w:t>
      </w:r>
      <w:r w:rsidR="004538DD" w:rsidRPr="003F1413">
        <w:rPr>
          <w:rFonts w:ascii="Times New Roman" w:hAnsi="Times New Roman"/>
          <w:szCs w:val="24"/>
        </w:rPr>
        <w:t xml:space="preserve">konanie przez </w:t>
      </w:r>
      <w:r w:rsidRPr="003F1413">
        <w:rPr>
          <w:rFonts w:ascii="Times New Roman" w:hAnsi="Times New Roman"/>
          <w:szCs w:val="24"/>
        </w:rPr>
        <w:t>Zamawiającego innych</w:t>
      </w:r>
      <w:r w:rsidR="004538DD" w:rsidRPr="003F1413">
        <w:rPr>
          <w:rFonts w:ascii="Times New Roman" w:hAnsi="Times New Roman"/>
          <w:szCs w:val="24"/>
        </w:rPr>
        <w:t xml:space="preserve"> wersji Fil</w:t>
      </w:r>
      <w:r w:rsidRPr="003F1413">
        <w:rPr>
          <w:rFonts w:ascii="Times New Roman" w:hAnsi="Times New Roman"/>
          <w:szCs w:val="24"/>
        </w:rPr>
        <w:t>m</w:t>
      </w:r>
      <w:r w:rsidR="005C3413" w:rsidRPr="003F1413">
        <w:rPr>
          <w:rFonts w:ascii="Times New Roman" w:hAnsi="Times New Roman"/>
          <w:szCs w:val="24"/>
        </w:rPr>
        <w:t>ów</w:t>
      </w:r>
      <w:r w:rsidRPr="003F1413">
        <w:rPr>
          <w:rFonts w:ascii="Times New Roman" w:hAnsi="Times New Roman"/>
          <w:szCs w:val="24"/>
        </w:rPr>
        <w:t xml:space="preserve">, skrótów oraz przemontowań. </w:t>
      </w:r>
    </w:p>
    <w:p w:rsidR="003F1413" w:rsidRDefault="009D6C67" w:rsidP="00770667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Wykonawca zobowiązuje</w:t>
      </w:r>
      <w:r w:rsidR="004538DD" w:rsidRPr="003F1413">
        <w:rPr>
          <w:rFonts w:ascii="Times New Roman" w:hAnsi="Times New Roman"/>
          <w:szCs w:val="24"/>
        </w:rPr>
        <w:t xml:space="preserve"> się uzyskać zgo</w:t>
      </w:r>
      <w:r w:rsidR="004E1B84" w:rsidRPr="003F1413">
        <w:rPr>
          <w:rFonts w:ascii="Times New Roman" w:hAnsi="Times New Roman"/>
          <w:szCs w:val="24"/>
        </w:rPr>
        <w:t xml:space="preserve">dę osób, o których mowa w ust. </w:t>
      </w:r>
      <w:r w:rsidR="00E65CE6" w:rsidRPr="003F1413">
        <w:rPr>
          <w:rFonts w:ascii="Times New Roman" w:hAnsi="Times New Roman"/>
          <w:szCs w:val="24"/>
        </w:rPr>
        <w:t>2</w:t>
      </w:r>
      <w:r w:rsidR="004538DD" w:rsidRPr="003F1413">
        <w:rPr>
          <w:rFonts w:ascii="Times New Roman" w:hAnsi="Times New Roman"/>
          <w:szCs w:val="24"/>
        </w:rPr>
        <w:t xml:space="preserve"> powyżej na nieo</w:t>
      </w:r>
      <w:r w:rsidRPr="003F1413">
        <w:rPr>
          <w:rFonts w:ascii="Times New Roman" w:hAnsi="Times New Roman"/>
          <w:szCs w:val="24"/>
        </w:rPr>
        <w:t>znaczenie Film</w:t>
      </w:r>
      <w:r w:rsidR="005C3413" w:rsidRPr="003F1413">
        <w:rPr>
          <w:rFonts w:ascii="Times New Roman" w:hAnsi="Times New Roman"/>
          <w:szCs w:val="24"/>
        </w:rPr>
        <w:t>ów</w:t>
      </w:r>
      <w:r w:rsidR="007649CF" w:rsidRPr="003F1413">
        <w:rPr>
          <w:rFonts w:ascii="Times New Roman" w:hAnsi="Times New Roman"/>
          <w:szCs w:val="24"/>
        </w:rPr>
        <w:t xml:space="preserve"> </w:t>
      </w:r>
      <w:r w:rsidRPr="003F1413">
        <w:rPr>
          <w:rFonts w:ascii="Times New Roman" w:hAnsi="Times New Roman"/>
          <w:szCs w:val="24"/>
        </w:rPr>
        <w:t>ich nazwiskami.</w:t>
      </w:r>
    </w:p>
    <w:p w:rsidR="004538DD" w:rsidRPr="003F1413" w:rsidRDefault="004E1B84" w:rsidP="00770667">
      <w:pPr>
        <w:pStyle w:val="Akapitzlist"/>
        <w:numPr>
          <w:ilvl w:val="0"/>
          <w:numId w:val="11"/>
        </w:numPr>
        <w:ind w:left="426" w:hanging="39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Wykonawca</w:t>
      </w:r>
      <w:r w:rsidR="00E85510" w:rsidRPr="003F1413">
        <w:rPr>
          <w:rFonts w:ascii="Times New Roman" w:hAnsi="Times New Roman"/>
          <w:szCs w:val="24"/>
        </w:rPr>
        <w:t xml:space="preserve"> zobowiązuje</w:t>
      </w:r>
      <w:r w:rsidR="004538DD" w:rsidRPr="003F1413">
        <w:rPr>
          <w:rFonts w:ascii="Times New Roman" w:hAnsi="Times New Roman"/>
          <w:szCs w:val="24"/>
        </w:rPr>
        <w:t xml:space="preserve"> się, iż </w:t>
      </w:r>
      <w:r w:rsidR="00D941EB" w:rsidRPr="003F1413">
        <w:rPr>
          <w:rFonts w:ascii="Times New Roman" w:hAnsi="Times New Roman"/>
          <w:szCs w:val="24"/>
        </w:rPr>
        <w:t>Zamawiający</w:t>
      </w:r>
      <w:r w:rsidR="004538DD" w:rsidRPr="003F1413">
        <w:rPr>
          <w:rFonts w:ascii="Times New Roman" w:hAnsi="Times New Roman"/>
          <w:szCs w:val="24"/>
        </w:rPr>
        <w:t xml:space="preserve"> nie poniesie żadnej odpowiedzialności w</w:t>
      </w:r>
      <w:r w:rsidR="0078162C" w:rsidRPr="003F1413">
        <w:rPr>
          <w:rFonts w:ascii="Times New Roman" w:hAnsi="Times New Roman"/>
          <w:szCs w:val="24"/>
        </w:rPr>
        <w:t> </w:t>
      </w:r>
      <w:r w:rsidR="004538DD" w:rsidRPr="003F1413">
        <w:rPr>
          <w:rFonts w:ascii="Times New Roman" w:hAnsi="Times New Roman"/>
          <w:szCs w:val="24"/>
        </w:rPr>
        <w:t>razie naruszenia przepisów dotyczących ochrony prawno-autorskiej przy wykonywaniu przez Wykonawców jakichkolwiek czynności obję</w:t>
      </w:r>
      <w:r w:rsidR="0078162C" w:rsidRPr="003F1413">
        <w:rPr>
          <w:rFonts w:ascii="Times New Roman" w:hAnsi="Times New Roman"/>
          <w:szCs w:val="24"/>
        </w:rPr>
        <w:t>tych przedmiotem umowy, jak i w </w:t>
      </w:r>
      <w:r w:rsidR="004538DD" w:rsidRPr="003F1413">
        <w:rPr>
          <w:rFonts w:ascii="Times New Roman" w:hAnsi="Times New Roman"/>
          <w:szCs w:val="24"/>
        </w:rPr>
        <w:t xml:space="preserve">przypadku </w:t>
      </w:r>
      <w:r w:rsidR="00EE6B2A" w:rsidRPr="003F1413">
        <w:rPr>
          <w:rFonts w:ascii="Times New Roman" w:hAnsi="Times New Roman"/>
          <w:szCs w:val="24"/>
        </w:rPr>
        <w:t>późniejszego korzystania z Film</w:t>
      </w:r>
      <w:r w:rsidR="005C3413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 przez </w:t>
      </w:r>
      <w:r w:rsidR="00D941EB" w:rsidRPr="003F1413">
        <w:rPr>
          <w:rFonts w:ascii="Times New Roman" w:hAnsi="Times New Roman"/>
          <w:szCs w:val="24"/>
        </w:rPr>
        <w:t>Zamawiającego</w:t>
      </w:r>
      <w:r w:rsidR="004538DD" w:rsidRPr="003F1413">
        <w:rPr>
          <w:rFonts w:ascii="Times New Roman" w:hAnsi="Times New Roman"/>
          <w:szCs w:val="24"/>
        </w:rPr>
        <w:t xml:space="preserve">. Wykonawcy zobowiązują się do przejęcia odpowiedzialności </w:t>
      </w:r>
      <w:r w:rsidR="00D941EB" w:rsidRPr="003F1413">
        <w:rPr>
          <w:rFonts w:ascii="Times New Roman" w:hAnsi="Times New Roman"/>
          <w:szCs w:val="24"/>
        </w:rPr>
        <w:t>Zamawiającego</w:t>
      </w:r>
      <w:r w:rsidR="004538DD" w:rsidRPr="003F1413">
        <w:rPr>
          <w:rFonts w:ascii="Times New Roman" w:hAnsi="Times New Roman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3F1413">
        <w:rPr>
          <w:rFonts w:ascii="Times New Roman" w:hAnsi="Times New Roman"/>
          <w:szCs w:val="24"/>
        </w:rPr>
        <w:t>przez Wykonawców w </w:t>
      </w:r>
      <w:r w:rsidR="004538DD" w:rsidRPr="003F1413">
        <w:rPr>
          <w:rFonts w:ascii="Times New Roman" w:hAnsi="Times New Roman"/>
          <w:szCs w:val="24"/>
        </w:rPr>
        <w:t>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08DA" w:rsidRPr="000608DA" w:rsidRDefault="000608DA" w:rsidP="000608DA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/>
          <w:szCs w:val="24"/>
        </w:rPr>
      </w:pPr>
      <w:r w:rsidRPr="000608DA">
        <w:rPr>
          <w:rFonts w:ascii="Times New Roman" w:hAnsi="Times New Roman"/>
          <w:szCs w:val="24"/>
        </w:rPr>
        <w:t>Za wykonanie przedmiotu umowy Strony ustalają wynagrodzenie w wysokości: …………..zł brutto (słownie złotych: …………….), zgodnie z ofertą Wykonawcy, stanowiącą Załącznik nr 2 do Umowy.</w:t>
      </w:r>
    </w:p>
    <w:p w:rsidR="000608DA" w:rsidRPr="000608DA" w:rsidRDefault="000608DA" w:rsidP="000608DA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/>
          <w:szCs w:val="24"/>
        </w:rPr>
      </w:pPr>
      <w:r w:rsidRPr="000608DA">
        <w:rPr>
          <w:rFonts w:ascii="Times New Roman" w:hAnsi="Times New Roman"/>
          <w:szCs w:val="24"/>
        </w:rPr>
        <w:t xml:space="preserve">Wynagrodzenie zostanie wypłacone w </w:t>
      </w:r>
      <w:r>
        <w:rPr>
          <w:rFonts w:ascii="Times New Roman" w:hAnsi="Times New Roman"/>
          <w:szCs w:val="24"/>
        </w:rPr>
        <w:t>2 transzach -</w:t>
      </w:r>
      <w:r w:rsidRPr="000608DA">
        <w:rPr>
          <w:rFonts w:ascii="Times New Roman" w:hAnsi="Times New Roman"/>
          <w:szCs w:val="24"/>
        </w:rPr>
        <w:t xml:space="preserve"> zgodnie z Załącznikiem nr 2 do Umowy: </w:t>
      </w:r>
    </w:p>
    <w:p w:rsidR="000608DA" w:rsidRPr="000608DA" w:rsidRDefault="000608DA" w:rsidP="000608DA">
      <w:pPr>
        <w:pStyle w:val="Akapitzlist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ab/>
        <w:t xml:space="preserve">po realizacji </w:t>
      </w:r>
      <w:r w:rsidR="00D15FC1" w:rsidRPr="000608DA">
        <w:rPr>
          <w:rFonts w:ascii="Times New Roman" w:hAnsi="Times New Roman"/>
          <w:b/>
          <w:bCs/>
          <w:szCs w:val="24"/>
          <w:lang w:val="pl-PL"/>
        </w:rPr>
        <w:t>serii 3 filmów o ambasadorach programu eTwinning</w:t>
      </w:r>
      <w:r w:rsidRPr="000608DA">
        <w:rPr>
          <w:rFonts w:ascii="Times New Roman" w:hAnsi="Times New Roman"/>
          <w:szCs w:val="24"/>
        </w:rPr>
        <w:t xml:space="preserve">, lecz nie wcześniej niż po akceptacji protokołu zdawczo-odbiorczego; </w:t>
      </w:r>
    </w:p>
    <w:p w:rsidR="000608DA" w:rsidRPr="003F1413" w:rsidRDefault="000608DA" w:rsidP="000608DA">
      <w:pPr>
        <w:pStyle w:val="Akapitzlist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2)</w:t>
      </w:r>
      <w:r>
        <w:rPr>
          <w:rFonts w:ascii="Times New Roman" w:hAnsi="Times New Roman"/>
          <w:szCs w:val="24"/>
        </w:rPr>
        <w:tab/>
        <w:t xml:space="preserve">po realizacji </w:t>
      </w:r>
      <w:r w:rsidRPr="000608DA">
        <w:rPr>
          <w:rFonts w:ascii="Times New Roman" w:hAnsi="Times New Roman"/>
          <w:b/>
          <w:bCs/>
          <w:szCs w:val="24"/>
          <w:lang w:val="pl-PL"/>
        </w:rPr>
        <w:t xml:space="preserve">filmu promującego program eTwinning pt. </w:t>
      </w:r>
      <w:r w:rsidRPr="000608DA">
        <w:rPr>
          <w:rFonts w:ascii="Times New Roman" w:hAnsi="Times New Roman"/>
          <w:b/>
          <w:bCs/>
          <w:i/>
          <w:szCs w:val="24"/>
          <w:lang w:val="pl-PL"/>
        </w:rPr>
        <w:t>Społeczność eTwinning</w:t>
      </w:r>
      <w:r w:rsidRPr="000608DA">
        <w:rPr>
          <w:rFonts w:ascii="Times New Roman" w:hAnsi="Times New Roman"/>
          <w:szCs w:val="24"/>
        </w:rPr>
        <w:t>, lecz nie wcześniej niż po akceptacji protokołu zdawczo-odbiorczego;</w:t>
      </w:r>
    </w:p>
    <w:p w:rsidR="004538DD" w:rsidRPr="00054D10" w:rsidRDefault="004538DD" w:rsidP="003F1413">
      <w:pPr>
        <w:pStyle w:val="Akapitzlist"/>
        <w:numPr>
          <w:ilvl w:val="0"/>
          <w:numId w:val="13"/>
        </w:numPr>
        <w:ind w:left="426" w:hanging="398"/>
        <w:rPr>
          <w:rFonts w:ascii="Times New Roman" w:hAnsi="Times New Roman"/>
          <w:szCs w:val="24"/>
        </w:rPr>
      </w:pPr>
      <w:r w:rsidRPr="00054D10">
        <w:rPr>
          <w:rFonts w:ascii="Times New Roman" w:hAnsi="Times New Roman"/>
          <w:szCs w:val="24"/>
        </w:rPr>
        <w:t>Wynagrodzenie, o którym mowa w ust. 1 powyżej obejmuje wynagrodzenie za przeniesienie praw autorskich do wszystkich utworó</w:t>
      </w:r>
      <w:r w:rsidR="0078162C">
        <w:rPr>
          <w:rFonts w:ascii="Times New Roman" w:hAnsi="Times New Roman"/>
          <w:szCs w:val="24"/>
        </w:rPr>
        <w:t>w stworzonych w wykonaniu lub w </w:t>
      </w:r>
      <w:r w:rsidRPr="00054D10">
        <w:rPr>
          <w:rFonts w:ascii="Times New Roman" w:hAnsi="Times New Roman"/>
          <w:szCs w:val="24"/>
        </w:rPr>
        <w:t xml:space="preserve">związku z wykonaniem umowy, zgodnie z § 3 umowy. </w:t>
      </w:r>
    </w:p>
    <w:p w:rsidR="005936CD" w:rsidRPr="005936CD" w:rsidRDefault="00D941EB" w:rsidP="003F1413">
      <w:pPr>
        <w:pStyle w:val="Akapitzlist"/>
        <w:numPr>
          <w:ilvl w:val="0"/>
          <w:numId w:val="13"/>
        </w:numPr>
        <w:ind w:left="426" w:hanging="398"/>
        <w:rPr>
          <w:rFonts w:ascii="Times New Roman" w:hAnsi="Times New Roman"/>
          <w:szCs w:val="24"/>
        </w:rPr>
      </w:pPr>
      <w:r w:rsidRPr="00E85510">
        <w:rPr>
          <w:rFonts w:ascii="Times New Roman" w:hAnsi="Times New Roman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/>
          <w:szCs w:val="24"/>
        </w:rPr>
        <w:t>wypłacon</w:t>
      </w:r>
      <w:r w:rsidR="00FD0538">
        <w:rPr>
          <w:rFonts w:ascii="Times New Roman" w:hAnsi="Times New Roman"/>
          <w:szCs w:val="24"/>
        </w:rPr>
        <w:t xml:space="preserve">e </w:t>
      </w:r>
      <w:r w:rsidR="005936CD" w:rsidRPr="005936CD">
        <w:rPr>
          <w:rFonts w:ascii="Times New Roman" w:hAnsi="Times New Roman"/>
          <w:szCs w:val="24"/>
        </w:rPr>
        <w:t>przelewem w terminie do 21 dni od daty praw</w:t>
      </w:r>
      <w:r w:rsidR="00FD0538">
        <w:rPr>
          <w:rFonts w:ascii="Times New Roman" w:hAnsi="Times New Roman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/>
          <w:szCs w:val="24"/>
        </w:rPr>
        <w:t>po zaakceptowaniu przez Zamawiającego wykonania wszystkich wynikających z umowy obowiązków, w formie protokołu zdawczo – odbiorczego.</w:t>
      </w:r>
    </w:p>
    <w:p w:rsidR="004538DD" w:rsidRPr="00054D10" w:rsidRDefault="004538DD" w:rsidP="003F1413">
      <w:pPr>
        <w:pStyle w:val="Akapitzlist"/>
        <w:numPr>
          <w:ilvl w:val="0"/>
          <w:numId w:val="13"/>
        </w:numPr>
        <w:ind w:left="426" w:hanging="398"/>
        <w:rPr>
          <w:rFonts w:ascii="Times New Roman" w:hAnsi="Times New Roman"/>
          <w:szCs w:val="24"/>
        </w:rPr>
      </w:pPr>
      <w:r w:rsidRPr="00054D10">
        <w:rPr>
          <w:rFonts w:ascii="Times New Roman" w:hAnsi="Times New Roman"/>
          <w:szCs w:val="24"/>
        </w:rPr>
        <w:t xml:space="preserve">Za dzień dokonania płatności Strony uznają dzień złożenia w banku dyspozycji dokonania przelewu przez </w:t>
      </w:r>
      <w:r w:rsidR="00D941EB" w:rsidRPr="00054D10">
        <w:rPr>
          <w:rFonts w:ascii="Times New Roman" w:hAnsi="Times New Roman"/>
          <w:szCs w:val="24"/>
        </w:rPr>
        <w:t>Zamawiającego.</w:t>
      </w:r>
    </w:p>
    <w:p w:rsidR="0078162C" w:rsidRPr="00054D10" w:rsidRDefault="004538DD" w:rsidP="003F1413">
      <w:pPr>
        <w:pStyle w:val="Akapitzlist"/>
        <w:numPr>
          <w:ilvl w:val="0"/>
          <w:numId w:val="13"/>
        </w:numPr>
        <w:ind w:left="426" w:hanging="398"/>
        <w:rPr>
          <w:rFonts w:ascii="Times New Roman" w:hAnsi="Times New Roman"/>
          <w:szCs w:val="24"/>
        </w:rPr>
      </w:pPr>
      <w:r w:rsidRPr="00054D10">
        <w:rPr>
          <w:rFonts w:ascii="Times New Roman" w:hAnsi="Times New Roman"/>
          <w:szCs w:val="24"/>
        </w:rPr>
        <w:t xml:space="preserve">Wierzytelności Wykonawców wynikające z Umowy nie mogą być przeniesione na osobę trzecią bez uprzedniej zgody </w:t>
      </w:r>
      <w:r w:rsidR="00D941EB" w:rsidRPr="00054D10">
        <w:rPr>
          <w:rFonts w:ascii="Times New Roman" w:hAnsi="Times New Roman"/>
          <w:szCs w:val="24"/>
        </w:rPr>
        <w:t>Zamawiającego</w:t>
      </w:r>
      <w:r w:rsidRPr="00054D10">
        <w:rPr>
          <w:rFonts w:ascii="Times New Roman" w:hAnsi="Times New Roman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3F1413" w:rsidRDefault="00922240" w:rsidP="003F1413">
      <w:pPr>
        <w:pStyle w:val="Akapitzlist"/>
        <w:numPr>
          <w:ilvl w:val="0"/>
          <w:numId w:val="14"/>
        </w:numPr>
        <w:ind w:left="448" w:hanging="434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Wykonawca zapłaci</w:t>
      </w:r>
      <w:r w:rsidR="004538DD" w:rsidRPr="003F1413">
        <w:rPr>
          <w:rFonts w:ascii="Times New Roman" w:hAnsi="Times New Roman"/>
          <w:szCs w:val="24"/>
        </w:rPr>
        <w:t xml:space="preserve"> </w:t>
      </w:r>
      <w:r w:rsidRPr="003F1413">
        <w:rPr>
          <w:rFonts w:ascii="Times New Roman" w:hAnsi="Times New Roman"/>
          <w:szCs w:val="24"/>
        </w:rPr>
        <w:t>Zamawiającemu</w:t>
      </w:r>
      <w:r w:rsidR="004538DD" w:rsidRPr="003F1413">
        <w:rPr>
          <w:rFonts w:ascii="Times New Roman" w:hAnsi="Times New Roman"/>
          <w:szCs w:val="24"/>
        </w:rPr>
        <w:t xml:space="preserve"> kary umowne:</w:t>
      </w:r>
    </w:p>
    <w:p w:rsidR="004538DD" w:rsidRPr="003F1413" w:rsidRDefault="00297624" w:rsidP="003F1413">
      <w:pPr>
        <w:pStyle w:val="Akapitzlist"/>
        <w:numPr>
          <w:ilvl w:val="0"/>
          <w:numId w:val="1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 zwłokę</w:t>
      </w:r>
      <w:r w:rsidR="004538DD" w:rsidRPr="003F1413">
        <w:rPr>
          <w:rFonts w:ascii="Times New Roman" w:hAnsi="Times New Roman"/>
          <w:szCs w:val="24"/>
        </w:rPr>
        <w:t xml:space="preserve"> w naniesieniu poprawek do Film</w:t>
      </w:r>
      <w:r w:rsidR="005C3413" w:rsidRPr="003F1413">
        <w:rPr>
          <w:rFonts w:ascii="Times New Roman" w:hAnsi="Times New Roman"/>
          <w:szCs w:val="24"/>
        </w:rPr>
        <w:t>ów</w:t>
      </w:r>
      <w:r w:rsidR="004538DD" w:rsidRPr="003F1413">
        <w:rPr>
          <w:rFonts w:ascii="Times New Roman" w:hAnsi="Times New Roman"/>
          <w:szCs w:val="24"/>
        </w:rPr>
        <w:t xml:space="preserve"> – 1% wynagrodzenia o którym mowa w § </w:t>
      </w:r>
      <w:r w:rsidR="00640A95" w:rsidRPr="003F1413">
        <w:rPr>
          <w:rFonts w:ascii="Times New Roman" w:hAnsi="Times New Roman"/>
          <w:szCs w:val="24"/>
        </w:rPr>
        <w:t xml:space="preserve">5 ust. 1, </w:t>
      </w:r>
      <w:r w:rsidR="004538DD" w:rsidRPr="003F1413">
        <w:rPr>
          <w:rFonts w:ascii="Times New Roman" w:hAnsi="Times New Roman"/>
          <w:szCs w:val="24"/>
        </w:rPr>
        <w:t>za każdy dzień opóźnienia.</w:t>
      </w:r>
    </w:p>
    <w:p w:rsidR="004538DD" w:rsidRPr="003F1413" w:rsidRDefault="004538DD" w:rsidP="003F1413">
      <w:pPr>
        <w:pStyle w:val="Akapitzlist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 xml:space="preserve">w </w:t>
      </w:r>
      <w:r w:rsidR="00297624">
        <w:rPr>
          <w:rFonts w:ascii="Times New Roman" w:hAnsi="Times New Roman"/>
          <w:szCs w:val="24"/>
        </w:rPr>
        <w:t>przypadku zwłokę</w:t>
      </w:r>
      <w:r w:rsidRPr="003F1413">
        <w:rPr>
          <w:rFonts w:ascii="Times New Roman" w:hAnsi="Times New Roman"/>
          <w:szCs w:val="24"/>
        </w:rPr>
        <w:t xml:space="preserve"> w wydaniu gotow</w:t>
      </w:r>
      <w:r w:rsidR="005C3413" w:rsidRPr="003F1413">
        <w:rPr>
          <w:rFonts w:ascii="Times New Roman" w:hAnsi="Times New Roman"/>
          <w:szCs w:val="24"/>
        </w:rPr>
        <w:t>ych</w:t>
      </w:r>
      <w:r w:rsidR="007649CF" w:rsidRPr="003F1413">
        <w:rPr>
          <w:rFonts w:ascii="Times New Roman" w:hAnsi="Times New Roman"/>
          <w:szCs w:val="24"/>
        </w:rPr>
        <w:t xml:space="preserve"> </w:t>
      </w:r>
      <w:r w:rsidRPr="003F1413">
        <w:rPr>
          <w:rFonts w:ascii="Times New Roman" w:hAnsi="Times New Roman"/>
          <w:szCs w:val="24"/>
        </w:rPr>
        <w:t>Film</w:t>
      </w:r>
      <w:r w:rsidR="005C3413" w:rsidRPr="003F1413">
        <w:rPr>
          <w:rFonts w:ascii="Times New Roman" w:hAnsi="Times New Roman"/>
          <w:szCs w:val="24"/>
        </w:rPr>
        <w:t>ów</w:t>
      </w:r>
      <w:r w:rsidRPr="003F1413">
        <w:rPr>
          <w:rFonts w:ascii="Times New Roman" w:hAnsi="Times New Roman"/>
          <w:szCs w:val="24"/>
        </w:rPr>
        <w:t xml:space="preserve"> - 1% wynagrodze</w:t>
      </w:r>
      <w:r w:rsidR="00640A95" w:rsidRPr="003F1413">
        <w:rPr>
          <w:rFonts w:ascii="Times New Roman" w:hAnsi="Times New Roman"/>
          <w:szCs w:val="24"/>
        </w:rPr>
        <w:t xml:space="preserve">nia o którym mowa w § 5 ust. 1, </w:t>
      </w:r>
      <w:r w:rsidRPr="003F1413">
        <w:rPr>
          <w:rFonts w:ascii="Times New Roman" w:hAnsi="Times New Roman"/>
          <w:szCs w:val="24"/>
        </w:rPr>
        <w:t>za każdy dzień opóźnienia.</w:t>
      </w:r>
    </w:p>
    <w:p w:rsidR="00922240" w:rsidRPr="003F1413" w:rsidRDefault="004538DD" w:rsidP="003F1413">
      <w:pPr>
        <w:pStyle w:val="Akapitzlist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 przypadku nie wykonania obowiąz</w:t>
      </w:r>
      <w:r w:rsidR="00922240" w:rsidRPr="003F1413">
        <w:rPr>
          <w:rFonts w:ascii="Times New Roman" w:hAnsi="Times New Roman"/>
          <w:szCs w:val="24"/>
        </w:rPr>
        <w:t xml:space="preserve">ków, o których mowa w § </w:t>
      </w:r>
      <w:r w:rsidR="00E65CE6" w:rsidRPr="003F1413">
        <w:rPr>
          <w:rFonts w:ascii="Times New Roman" w:hAnsi="Times New Roman"/>
          <w:szCs w:val="24"/>
        </w:rPr>
        <w:t>4</w:t>
      </w:r>
      <w:r w:rsidR="00922240" w:rsidRPr="003F1413">
        <w:rPr>
          <w:rFonts w:ascii="Times New Roman" w:hAnsi="Times New Roman"/>
          <w:szCs w:val="24"/>
        </w:rPr>
        <w:t xml:space="preserve"> ust. </w:t>
      </w:r>
      <w:r w:rsidR="00E65CE6" w:rsidRPr="003F1413">
        <w:rPr>
          <w:rFonts w:ascii="Times New Roman" w:hAnsi="Times New Roman"/>
          <w:szCs w:val="24"/>
        </w:rPr>
        <w:t>1</w:t>
      </w:r>
      <w:r w:rsidR="00922240" w:rsidRPr="003F1413">
        <w:rPr>
          <w:rFonts w:ascii="Times New Roman" w:hAnsi="Times New Roman"/>
          <w:szCs w:val="24"/>
        </w:rPr>
        <w:t xml:space="preserve">, </w:t>
      </w:r>
      <w:r w:rsidR="00E65CE6" w:rsidRPr="003F1413">
        <w:rPr>
          <w:rFonts w:ascii="Times New Roman" w:hAnsi="Times New Roman"/>
          <w:szCs w:val="24"/>
        </w:rPr>
        <w:t>2</w:t>
      </w:r>
      <w:r w:rsidR="00192EF2">
        <w:rPr>
          <w:rFonts w:ascii="Times New Roman" w:hAnsi="Times New Roman"/>
          <w:szCs w:val="24"/>
        </w:rPr>
        <w:t>,</w:t>
      </w:r>
      <w:r w:rsidR="00922240" w:rsidRPr="003F1413">
        <w:rPr>
          <w:rFonts w:ascii="Times New Roman" w:hAnsi="Times New Roman"/>
          <w:szCs w:val="24"/>
        </w:rPr>
        <w:t xml:space="preserve"> </w:t>
      </w:r>
      <w:r w:rsidR="00E65CE6" w:rsidRPr="003F1413">
        <w:rPr>
          <w:rFonts w:ascii="Times New Roman" w:hAnsi="Times New Roman"/>
          <w:szCs w:val="24"/>
        </w:rPr>
        <w:t>3</w:t>
      </w:r>
      <w:r w:rsidR="0081391D">
        <w:rPr>
          <w:rFonts w:ascii="Times New Roman" w:hAnsi="Times New Roman"/>
          <w:szCs w:val="24"/>
        </w:rPr>
        <w:t xml:space="preserve"> lub 4 – 5</w:t>
      </w:r>
      <w:r w:rsidRPr="003F1413">
        <w:rPr>
          <w:rFonts w:ascii="Times New Roman" w:hAnsi="Times New Roman"/>
          <w:szCs w:val="24"/>
        </w:rPr>
        <w:t xml:space="preserve">% wynagrodzenia, o którym mowa w § </w:t>
      </w:r>
      <w:r w:rsidR="00640A95" w:rsidRPr="003F1413">
        <w:rPr>
          <w:rFonts w:ascii="Times New Roman" w:hAnsi="Times New Roman"/>
          <w:szCs w:val="24"/>
        </w:rPr>
        <w:t>5</w:t>
      </w:r>
      <w:r w:rsidRPr="003F1413">
        <w:rPr>
          <w:rFonts w:ascii="Times New Roman" w:hAnsi="Times New Roman"/>
          <w:szCs w:val="24"/>
        </w:rPr>
        <w:t xml:space="preserve"> ust. 1 </w:t>
      </w:r>
    </w:p>
    <w:p w:rsidR="00192EF2" w:rsidRPr="00192EF2" w:rsidRDefault="00192EF2" w:rsidP="00192EF2">
      <w:pPr>
        <w:pStyle w:val="Akapitzlist"/>
        <w:numPr>
          <w:ilvl w:val="0"/>
          <w:numId w:val="14"/>
        </w:numPr>
        <w:ind w:left="448" w:hanging="434"/>
        <w:rPr>
          <w:rFonts w:ascii="Times New Roman" w:hAnsi="Times New Roman"/>
          <w:szCs w:val="24"/>
        </w:rPr>
      </w:pPr>
      <w:r w:rsidRPr="00192EF2">
        <w:rPr>
          <w:rFonts w:ascii="Times New Roman" w:hAnsi="Times New Roman"/>
          <w:szCs w:val="24"/>
        </w:rPr>
        <w:t>Łączna wartość kar umownych wynikających z Umowy nie może przekroczyć 20% wartości U</w:t>
      </w:r>
      <w:r>
        <w:rPr>
          <w:rFonts w:ascii="Times New Roman" w:hAnsi="Times New Roman"/>
          <w:szCs w:val="24"/>
        </w:rPr>
        <w:t>mowy brutto, o którym mowa w § 5</w:t>
      </w:r>
      <w:r w:rsidRPr="00192EF2">
        <w:rPr>
          <w:rFonts w:ascii="Times New Roman" w:hAnsi="Times New Roman"/>
          <w:szCs w:val="24"/>
        </w:rPr>
        <w:t xml:space="preserve"> ust. 1 Umowy.</w:t>
      </w:r>
    </w:p>
    <w:p w:rsidR="004538DD" w:rsidRPr="003F1413" w:rsidRDefault="00922240" w:rsidP="003F1413">
      <w:pPr>
        <w:pStyle w:val="Akapitzlist"/>
        <w:numPr>
          <w:ilvl w:val="0"/>
          <w:numId w:val="14"/>
        </w:numPr>
        <w:ind w:left="448" w:hanging="434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Zamawiający</w:t>
      </w:r>
      <w:r w:rsidR="004538DD" w:rsidRPr="003F1413">
        <w:rPr>
          <w:rFonts w:ascii="Times New Roman" w:hAnsi="Times New Roman"/>
          <w:szCs w:val="24"/>
        </w:rPr>
        <w:t xml:space="preserve"> ma prawo żądanie odszkodowania przewyższającego wysokość kar umownych.</w:t>
      </w:r>
    </w:p>
    <w:p w:rsidR="005936CD" w:rsidRPr="0081391D" w:rsidRDefault="00297624" w:rsidP="00770667">
      <w:pPr>
        <w:pStyle w:val="Akapitzlist"/>
        <w:numPr>
          <w:ilvl w:val="0"/>
          <w:numId w:val="14"/>
        </w:numPr>
        <w:ind w:left="448" w:hanging="4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 zwłoki</w:t>
      </w:r>
      <w:r w:rsidR="004538DD" w:rsidRPr="003F1413">
        <w:rPr>
          <w:rFonts w:ascii="Times New Roman" w:hAnsi="Times New Roman"/>
          <w:szCs w:val="24"/>
        </w:rPr>
        <w:t xml:space="preserve"> w zapłacie należnego Wykonawcom wynagrodzenia </w:t>
      </w:r>
      <w:r w:rsidR="00922240" w:rsidRPr="003F1413">
        <w:rPr>
          <w:rFonts w:ascii="Times New Roman" w:hAnsi="Times New Roman"/>
          <w:szCs w:val="24"/>
        </w:rPr>
        <w:t>Zamawiający</w:t>
      </w:r>
      <w:r w:rsidR="004538DD" w:rsidRPr="003F1413">
        <w:rPr>
          <w:rFonts w:ascii="Times New Roman" w:hAnsi="Times New Roman"/>
          <w:szCs w:val="24"/>
        </w:rPr>
        <w:t xml:space="preserve"> uiści odsetki ustawowe.</w:t>
      </w:r>
      <w:bookmarkStart w:id="0" w:name="_GoBack"/>
      <w:bookmarkEnd w:id="0"/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3F1413" w:rsidRDefault="00922240" w:rsidP="003F1413">
      <w:pPr>
        <w:pStyle w:val="Akapitzlist"/>
        <w:numPr>
          <w:ilvl w:val="0"/>
          <w:numId w:val="16"/>
        </w:numPr>
        <w:ind w:left="448" w:hanging="44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 xml:space="preserve">Strony zobowiązują się rozstrzygać w sposób polubowny wszelkie spory wynikające </w:t>
      </w:r>
      <w:r w:rsidR="0078162C" w:rsidRPr="003F1413">
        <w:rPr>
          <w:rFonts w:ascii="Times New Roman" w:hAnsi="Times New Roman"/>
          <w:szCs w:val="24"/>
        </w:rPr>
        <w:t>z </w:t>
      </w:r>
      <w:r w:rsidRPr="003F1413">
        <w:rPr>
          <w:rFonts w:ascii="Times New Roman" w:hAnsi="Times New Roman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3F1413" w:rsidRDefault="004538DD" w:rsidP="003F1413">
      <w:pPr>
        <w:pStyle w:val="Akapitzlist"/>
        <w:numPr>
          <w:ilvl w:val="0"/>
          <w:numId w:val="16"/>
        </w:numPr>
        <w:ind w:left="448" w:hanging="44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W sprawach nieuregulowanych w niniejszej Umowie mają zastosowanie odpowiednie przepisy kodeksu cywilnego.</w:t>
      </w:r>
    </w:p>
    <w:p w:rsidR="004538DD" w:rsidRPr="00054D10" w:rsidRDefault="004538DD" w:rsidP="003F1413">
      <w:pPr>
        <w:pStyle w:val="Akapitzlist"/>
        <w:numPr>
          <w:ilvl w:val="0"/>
          <w:numId w:val="16"/>
        </w:numPr>
        <w:ind w:left="448" w:hanging="448"/>
        <w:rPr>
          <w:rFonts w:ascii="Times New Roman" w:hAnsi="Times New Roman"/>
          <w:szCs w:val="24"/>
        </w:rPr>
      </w:pPr>
      <w:r w:rsidRPr="00054D10">
        <w:rPr>
          <w:rFonts w:ascii="Times New Roman" w:hAnsi="Times New Roman"/>
          <w:szCs w:val="24"/>
        </w:rPr>
        <w:t>Zmiany Umowy wymagają formy pisemnej pod rygorem nieważności.</w:t>
      </w:r>
    </w:p>
    <w:p w:rsidR="003F1413" w:rsidRDefault="004538DD" w:rsidP="005936CD">
      <w:pPr>
        <w:pStyle w:val="Akapitzlist"/>
        <w:numPr>
          <w:ilvl w:val="0"/>
          <w:numId w:val="16"/>
        </w:numPr>
        <w:ind w:left="448" w:hanging="448"/>
        <w:rPr>
          <w:rFonts w:ascii="Times New Roman" w:hAnsi="Times New Roman"/>
          <w:szCs w:val="24"/>
        </w:rPr>
      </w:pPr>
      <w:r w:rsidRPr="00054D10">
        <w:rPr>
          <w:rFonts w:ascii="Times New Roman" w:hAnsi="Times New Roman"/>
          <w:szCs w:val="24"/>
        </w:rPr>
        <w:t>Umowę sporządzono w dwóch jednobrzmiących egzemplarzach, po jednym dla każdej ze Stron.</w:t>
      </w:r>
    </w:p>
    <w:p w:rsidR="005936CD" w:rsidRPr="003F1413" w:rsidRDefault="005936CD" w:rsidP="005936CD">
      <w:pPr>
        <w:pStyle w:val="Akapitzlist"/>
        <w:numPr>
          <w:ilvl w:val="0"/>
          <w:numId w:val="16"/>
        </w:numPr>
        <w:ind w:left="448" w:hanging="448"/>
        <w:rPr>
          <w:rFonts w:ascii="Times New Roman" w:hAnsi="Times New Roman"/>
          <w:szCs w:val="24"/>
        </w:rPr>
      </w:pPr>
      <w:r w:rsidRPr="003F1413">
        <w:rPr>
          <w:rFonts w:ascii="Times New Roman" w:hAnsi="Times New Roman"/>
          <w:szCs w:val="24"/>
        </w:rPr>
        <w:t>Poniższe załączniki stanowią integralną część Umowy:</w:t>
      </w:r>
    </w:p>
    <w:p w:rsidR="005936CD" w:rsidRPr="005936CD" w:rsidRDefault="005936CD" w:rsidP="000608DA">
      <w:pPr>
        <w:numPr>
          <w:ilvl w:val="0"/>
          <w:numId w:val="9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0608DA">
      <w:pPr>
        <w:numPr>
          <w:ilvl w:val="0"/>
          <w:numId w:val="9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3: protokół zdawczo-odbiorczy.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81391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B25BD4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3</w:t>
    </w:r>
    <w:r w:rsidR="00946D76"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1E6E5D"/>
    <w:multiLevelType w:val="hybridMultilevel"/>
    <w:tmpl w:val="5604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60D2"/>
    <w:multiLevelType w:val="hybridMultilevel"/>
    <w:tmpl w:val="339A1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F5800"/>
    <w:multiLevelType w:val="hybridMultilevel"/>
    <w:tmpl w:val="66BCB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EB4DA4"/>
    <w:multiLevelType w:val="hybridMultilevel"/>
    <w:tmpl w:val="9B4A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4BEA"/>
    <w:multiLevelType w:val="hybridMultilevel"/>
    <w:tmpl w:val="4C50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96AA7"/>
    <w:multiLevelType w:val="multilevel"/>
    <w:tmpl w:val="252085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D36ACB"/>
    <w:multiLevelType w:val="hybridMultilevel"/>
    <w:tmpl w:val="A0A8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96573"/>
    <w:multiLevelType w:val="hybridMultilevel"/>
    <w:tmpl w:val="8A06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6"/>
    <w:rsid w:val="00017EB2"/>
    <w:rsid w:val="00054D10"/>
    <w:rsid w:val="000608DA"/>
    <w:rsid w:val="000B797B"/>
    <w:rsid w:val="000C10F1"/>
    <w:rsid w:val="000E50BB"/>
    <w:rsid w:val="00114D66"/>
    <w:rsid w:val="001279CB"/>
    <w:rsid w:val="0016519B"/>
    <w:rsid w:val="00167E21"/>
    <w:rsid w:val="00182E30"/>
    <w:rsid w:val="001840B2"/>
    <w:rsid w:val="00192EF2"/>
    <w:rsid w:val="001B473E"/>
    <w:rsid w:val="001B6DE1"/>
    <w:rsid w:val="001C4185"/>
    <w:rsid w:val="001D0A2B"/>
    <w:rsid w:val="001E7CB5"/>
    <w:rsid w:val="001F1641"/>
    <w:rsid w:val="0022251A"/>
    <w:rsid w:val="00226FA4"/>
    <w:rsid w:val="00236492"/>
    <w:rsid w:val="002575E2"/>
    <w:rsid w:val="00260A0A"/>
    <w:rsid w:val="00297624"/>
    <w:rsid w:val="002A2423"/>
    <w:rsid w:val="002B0A3C"/>
    <w:rsid w:val="002C2117"/>
    <w:rsid w:val="002D50E2"/>
    <w:rsid w:val="002E5F15"/>
    <w:rsid w:val="0035473D"/>
    <w:rsid w:val="00376733"/>
    <w:rsid w:val="00392A2B"/>
    <w:rsid w:val="003F1413"/>
    <w:rsid w:val="00404A7A"/>
    <w:rsid w:val="00432884"/>
    <w:rsid w:val="0043292C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B4B52"/>
    <w:rsid w:val="005C1B5E"/>
    <w:rsid w:val="005C3413"/>
    <w:rsid w:val="005E1D68"/>
    <w:rsid w:val="005E3E17"/>
    <w:rsid w:val="00620E62"/>
    <w:rsid w:val="00640A95"/>
    <w:rsid w:val="006D05B1"/>
    <w:rsid w:val="00702F07"/>
    <w:rsid w:val="00704DC1"/>
    <w:rsid w:val="00710F37"/>
    <w:rsid w:val="00722DF9"/>
    <w:rsid w:val="007649CF"/>
    <w:rsid w:val="00770667"/>
    <w:rsid w:val="0078162C"/>
    <w:rsid w:val="007B18FF"/>
    <w:rsid w:val="007B2F1E"/>
    <w:rsid w:val="007E1151"/>
    <w:rsid w:val="007E7DD6"/>
    <w:rsid w:val="007F0CE8"/>
    <w:rsid w:val="0080270F"/>
    <w:rsid w:val="00812CD2"/>
    <w:rsid w:val="0081391D"/>
    <w:rsid w:val="00824F15"/>
    <w:rsid w:val="0084024A"/>
    <w:rsid w:val="00855610"/>
    <w:rsid w:val="00871BC6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134E2"/>
    <w:rsid w:val="00A707C6"/>
    <w:rsid w:val="00A950FA"/>
    <w:rsid w:val="00AB36C0"/>
    <w:rsid w:val="00B25BD4"/>
    <w:rsid w:val="00B33897"/>
    <w:rsid w:val="00B5344F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15FC1"/>
    <w:rsid w:val="00D20EC2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7250F"/>
    <w:rsid w:val="00F83F7D"/>
    <w:rsid w:val="00FA6D94"/>
    <w:rsid w:val="00FD053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2AC6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1368-28A5-4AC2-8B09-7EB5596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Załuska</cp:lastModifiedBy>
  <cp:revision>7</cp:revision>
  <cp:lastPrinted>2020-08-26T12:42:00Z</cp:lastPrinted>
  <dcterms:created xsi:type="dcterms:W3CDTF">2021-04-25T12:41:00Z</dcterms:created>
  <dcterms:modified xsi:type="dcterms:W3CDTF">2021-04-27T09:49:00Z</dcterms:modified>
</cp:coreProperties>
</file>