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F9526E" w:rsidRDefault="009623F9" w:rsidP="00132284">
      <w:pPr>
        <w:pStyle w:val="Default"/>
        <w:jc w:val="center"/>
        <w:rPr>
          <w:b/>
          <w:bCs/>
        </w:rPr>
      </w:pPr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 ofertowym</w:t>
      </w:r>
    </w:p>
    <w:p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>gólne rozporządzenie o ochronie danych) (Dz. Urz. UE L 119 z 04.05</w:t>
      </w:r>
      <w:bookmarkStart w:id="0" w:name="_GoBack"/>
      <w:bookmarkEnd w:id="0"/>
      <w:r w:rsidRPr="00F9526E">
        <w:t xml:space="preserve">.2016, str. 1), dalej „RODO”, </w:t>
      </w:r>
      <w:r w:rsidR="009670AF" w:rsidRPr="00F9526E">
        <w:br/>
      </w:r>
      <w:r w:rsidRPr="00F9526E">
        <w:t xml:space="preserve">informuje, że: </w:t>
      </w:r>
    </w:p>
    <w:p w:rsidR="009670AF" w:rsidRPr="00F9526E" w:rsidRDefault="009670AF" w:rsidP="009623F9">
      <w:pPr>
        <w:pStyle w:val="Default"/>
        <w:jc w:val="both"/>
      </w:pPr>
    </w:p>
    <w:p w:rsidR="009670AF" w:rsidRPr="00F9526E" w:rsidRDefault="009670AF" w:rsidP="00D22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:rsidR="009623F9" w:rsidRPr="00F9526E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b</w:t>
      </w:r>
      <w:r w:rsidR="00D067BF" w:rsidRPr="00F9526E">
        <w:t xml:space="preserve">), </w:t>
      </w:r>
      <w:r w:rsidRPr="00F9526E">
        <w:t>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 i dalej</w:t>
      </w:r>
      <w:r w:rsidR="003163FE" w:rsidRPr="00F9526E">
        <w:rPr>
          <w:color w:val="000000" w:themeColor="text1"/>
        </w:rPr>
        <w:t xml:space="preserve"> w związku z realizowaną umową.</w:t>
      </w:r>
    </w:p>
    <w:p w:rsidR="000A4A2C" w:rsidRPr="00F9526E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F9526E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F9526E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F9526E">
        <w:rPr>
          <w:rFonts w:ascii="Times New Roman" w:hAnsi="Times New Roman" w:cs="Times New Roman"/>
          <w:sz w:val="24"/>
          <w:szCs w:val="24"/>
        </w:rPr>
        <w:t>publiczn</w:t>
      </w:r>
      <w:r w:rsidR="00FD06DC" w:rsidRPr="00F9526E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F9526E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F9526E">
        <w:rPr>
          <w:rFonts w:ascii="Times New Roman" w:hAnsi="Times New Roman" w:cs="Times New Roman"/>
          <w:sz w:val="24"/>
          <w:szCs w:val="24"/>
        </w:rPr>
        <w:t>upoważnione na podstawie przepisów ogólnych.</w:t>
      </w:r>
      <w:r w:rsidR="0059358A" w:rsidRPr="00F9526E">
        <w:rPr>
          <w:rFonts w:ascii="Times New Roman" w:hAnsi="Times New Roman" w:cs="Times New Roman"/>
          <w:sz w:val="24"/>
          <w:szCs w:val="24"/>
        </w:rPr>
        <w:tab/>
      </w:r>
    </w:p>
    <w:p w:rsidR="000A4A2C" w:rsidRPr="00F9526E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</w:r>
      <w:r w:rsidRPr="00F9526E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F9526E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  <w:t xml:space="preserve">do przechowywania dokumentacji wynikających z przepisów prawa lub zawartych umów.  </w:t>
      </w:r>
    </w:p>
    <w:p w:rsidR="006303B2" w:rsidRPr="00F9526E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F9526E">
        <w:rPr>
          <w:color w:val="000000" w:themeColor="text1"/>
        </w:rPr>
        <w:t>Podanie danych osobowych jest dobrowolne w celu zawarcia i wykonywania umowy łączącej Zamawiającego z Wyk</w:t>
      </w:r>
      <w:r w:rsidR="00F6768E" w:rsidRPr="00F9526E">
        <w:rPr>
          <w:color w:val="000000" w:themeColor="text1"/>
        </w:rPr>
        <w:t>onawcą w ramach niniejszego z</w:t>
      </w:r>
      <w:r w:rsidRPr="00F9526E">
        <w:rPr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F9526E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:rsidR="00683D71" w:rsidRPr="00F9526E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95BF1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danych osobowych;</w:t>
      </w:r>
    </w:p>
    <w:p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F9526E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BF1" w:rsidRPr="00F9526E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F9526E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 do usunięcia danych osobowych;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nie są przetwarzane w sposób zautomatyzowany.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art. 6 ust. 1 lit. b) i c) RODO. </w:t>
      </w:r>
    </w:p>
    <w:p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przepisy unijnego rozporządzenia RODO.</w:t>
      </w:r>
    </w:p>
    <w:p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D70701">
      <w:headerReference w:type="default" r:id="rId8"/>
      <w:pgSz w:w="11906" w:h="17338"/>
      <w:pgMar w:top="1845" w:right="900" w:bottom="1250" w:left="1205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26E" w:rsidRDefault="00F9526E" w:rsidP="00F9526E">
      <w:pPr>
        <w:spacing w:after="0" w:line="240" w:lineRule="auto"/>
      </w:pPr>
      <w:r>
        <w:separator/>
      </w:r>
    </w:p>
  </w:endnote>
  <w:endnote w:type="continuationSeparator" w:id="0">
    <w:p w:rsidR="00F9526E" w:rsidRDefault="00F9526E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26E" w:rsidRDefault="00F9526E" w:rsidP="00F9526E">
      <w:pPr>
        <w:spacing w:after="0" w:line="240" w:lineRule="auto"/>
      </w:pPr>
      <w:r>
        <w:separator/>
      </w:r>
    </w:p>
  </w:footnote>
  <w:footnote w:type="continuationSeparator" w:id="0">
    <w:p w:rsidR="00F9526E" w:rsidRDefault="00F9526E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26E" w:rsidRPr="00F9526E" w:rsidRDefault="00F9526E" w:rsidP="00F9526E">
    <w:pPr>
      <w:pStyle w:val="Nagwek"/>
      <w:jc w:val="right"/>
      <w:rPr>
        <w:rFonts w:ascii="Times New Roman" w:hAnsi="Times New Roman" w:cs="Times New Roman"/>
      </w:rPr>
    </w:pPr>
    <w:r w:rsidRPr="00F9526E">
      <w:rPr>
        <w:rFonts w:ascii="Times New Roman" w:hAnsi="Times New Roman" w:cs="Times New Roman"/>
      </w:rPr>
      <w:t xml:space="preserve">Załącznik nr </w:t>
    </w:r>
    <w:r w:rsidR="00F4584D">
      <w:rPr>
        <w:rFonts w:ascii="Times New Roman" w:hAnsi="Times New Roman" w:cs="Times New Roman"/>
      </w:rPr>
      <w:t>5</w:t>
    </w:r>
    <w:r w:rsidRPr="00F9526E">
      <w:rPr>
        <w:rFonts w:ascii="Times New Roman" w:hAnsi="Times New Roman" w:cs="Times New Roman"/>
      </w:rPr>
      <w:t xml:space="preserve"> do zapytania ofertowego</w:t>
    </w:r>
  </w:p>
  <w:p w:rsidR="00F9526E" w:rsidRDefault="00F952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A4A2C"/>
    <w:rsid w:val="00132284"/>
    <w:rsid w:val="001C6DB6"/>
    <w:rsid w:val="0022538E"/>
    <w:rsid w:val="003163FE"/>
    <w:rsid w:val="003F7695"/>
    <w:rsid w:val="005358B3"/>
    <w:rsid w:val="0059358A"/>
    <w:rsid w:val="00595BF1"/>
    <w:rsid w:val="006303B2"/>
    <w:rsid w:val="00683D71"/>
    <w:rsid w:val="006D554C"/>
    <w:rsid w:val="007A5D5F"/>
    <w:rsid w:val="007F38B3"/>
    <w:rsid w:val="008A6FAD"/>
    <w:rsid w:val="009623F9"/>
    <w:rsid w:val="009670AF"/>
    <w:rsid w:val="00AD70CF"/>
    <w:rsid w:val="00BD408C"/>
    <w:rsid w:val="00D067BF"/>
    <w:rsid w:val="00D2237E"/>
    <w:rsid w:val="00D60F02"/>
    <w:rsid w:val="00DC5374"/>
    <w:rsid w:val="00DF2641"/>
    <w:rsid w:val="00F4584D"/>
    <w:rsid w:val="00F62006"/>
    <w:rsid w:val="00F6768E"/>
    <w:rsid w:val="00F9526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25E9"/>
  <w15:docId w15:val="{51AEE0A9-D9AE-4314-BF93-BE770EA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225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Katarzyna Sobejko</cp:lastModifiedBy>
  <cp:revision>5</cp:revision>
  <cp:lastPrinted>2019-11-27T14:24:00Z</cp:lastPrinted>
  <dcterms:created xsi:type="dcterms:W3CDTF">2019-11-12T12:12:00Z</dcterms:created>
  <dcterms:modified xsi:type="dcterms:W3CDTF">2019-11-27T14:25:00Z</dcterms:modified>
</cp:coreProperties>
</file>