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E" w:rsidRPr="004E2B5B" w:rsidRDefault="00A33ACE" w:rsidP="000C68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C6834" w:rsidRPr="004E2B5B" w:rsidRDefault="000C6834" w:rsidP="000C68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34" w:rsidRPr="004E2B5B" w:rsidRDefault="004F1FF1" w:rsidP="005B7169">
      <w:pPr>
        <w:spacing w:before="100" w:before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i konsultacji 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>indywidualn</w:t>
      </w:r>
      <w:r w:rsidRPr="004E2B5B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 xml:space="preserve"> podnosząc</w:t>
      </w:r>
      <w:r w:rsidRPr="004E2B5B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 xml:space="preserve"> wiedzę nt. realizacji projektów w programie Erasmus+ </w:t>
      </w:r>
      <w:r w:rsidR="00A44F34">
        <w:rPr>
          <w:rFonts w:ascii="Times New Roman" w:hAnsi="Times New Roman" w:cs="Times New Roman"/>
          <w:b/>
          <w:sz w:val="24"/>
          <w:szCs w:val="24"/>
        </w:rPr>
        <w:t>Edukacja Szkolna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 xml:space="preserve"> na lata 2014-2020 oraz pozyskiwania środków z tego programu w </w:t>
      </w:r>
      <w:r w:rsidRPr="004E2B5B">
        <w:rPr>
          <w:rFonts w:ascii="Times New Roman" w:hAnsi="Times New Roman" w:cs="Times New Roman"/>
          <w:b/>
          <w:sz w:val="24"/>
          <w:szCs w:val="24"/>
        </w:rPr>
        <w:t>podziale na części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3C3D72">
            <w:pPr>
              <w:pStyle w:val="Poziom2"/>
              <w:numPr>
                <w:ilvl w:val="1"/>
                <w:numId w:val="0"/>
              </w:numPr>
              <w:ind w:left="360"/>
            </w:pPr>
            <w:proofErr w:type="gramStart"/>
            <w:r w:rsidRPr="004E2B5B">
              <w:t>część</w:t>
            </w:r>
            <w:proofErr w:type="gramEnd"/>
            <w:r w:rsidRPr="004E2B5B">
              <w:t xml:space="preserve"> 1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dolnośląskim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3A62D4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</w:t>
            </w:r>
            <w:r w:rsidR="003A62D4">
              <w:t>2</w:t>
            </w:r>
            <w:r w:rsidRPr="004E2B5B">
              <w:t xml:space="preserve">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lubuskim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3A62D4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</w:t>
            </w:r>
            <w:r w:rsidR="003A62D4">
              <w:t>3</w:t>
            </w:r>
            <w:r w:rsidRPr="004E2B5B">
              <w:t xml:space="preserve">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mazowieckim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3A62D4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</w:t>
            </w:r>
            <w:r w:rsidR="003A62D4">
              <w:t>4</w:t>
            </w:r>
            <w:r w:rsidRPr="004E2B5B">
              <w:t xml:space="preserve">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podlaskim</w:t>
            </w:r>
            <w:r w:rsidRPr="004E2B5B">
              <w:t>,</w:t>
            </w:r>
          </w:p>
        </w:tc>
      </w:tr>
    </w:tbl>
    <w:p w:rsidR="000C6834" w:rsidRPr="004E2B5B" w:rsidRDefault="00B63047" w:rsidP="00B63047">
      <w:pPr>
        <w:tabs>
          <w:tab w:val="left" w:pos="3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0D5B" w:rsidRPr="004E2B5B" w:rsidRDefault="00350D5B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Cel i przedmiot zamówienia</w:t>
      </w:r>
    </w:p>
    <w:p w:rsidR="001B2B2D" w:rsidRPr="00462078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  <w:rPr>
          <w:color w:val="000000" w:themeColor="text1"/>
        </w:rPr>
      </w:pPr>
      <w:r w:rsidRPr="004E2B5B">
        <w:t xml:space="preserve">Przedmiotem zamówienia jest świadczenie na rzecz Zamawiającego usługi </w:t>
      </w:r>
      <w:r w:rsidR="000C6834" w:rsidRPr="004E2B5B">
        <w:t>zorganizowania</w:t>
      </w:r>
      <w:r w:rsidRPr="004E2B5B">
        <w:t xml:space="preserve"> i </w:t>
      </w:r>
      <w:r w:rsidR="000C6834" w:rsidRPr="00462078">
        <w:rPr>
          <w:color w:val="000000" w:themeColor="text1"/>
        </w:rPr>
        <w:t>przeprowadzenia</w:t>
      </w:r>
      <w:r w:rsidRPr="00462078">
        <w:rPr>
          <w:color w:val="000000" w:themeColor="text1"/>
        </w:rPr>
        <w:t xml:space="preserve"> </w:t>
      </w:r>
      <w:r w:rsidR="00462078" w:rsidRPr="00462078">
        <w:rPr>
          <w:color w:val="000000" w:themeColor="text1"/>
        </w:rPr>
        <w:t>8</w:t>
      </w:r>
      <w:r w:rsidRPr="00462078">
        <w:rPr>
          <w:color w:val="000000" w:themeColor="text1"/>
        </w:rPr>
        <w:t xml:space="preserve"> spotkań informacyjnych na </w:t>
      </w:r>
      <w:proofErr w:type="gramStart"/>
      <w:r w:rsidRPr="00462078">
        <w:rPr>
          <w:color w:val="000000" w:themeColor="text1"/>
        </w:rPr>
        <w:t xml:space="preserve">temat </w:t>
      </w:r>
      <w:r w:rsidR="00CE2AF7" w:rsidRPr="00462078">
        <w:rPr>
          <w:color w:val="000000" w:themeColor="text1"/>
        </w:rPr>
        <w:t>j</w:t>
      </w:r>
      <w:r w:rsidRPr="00462078">
        <w:rPr>
          <w:color w:val="000000" w:themeColor="text1"/>
        </w:rPr>
        <w:t>akości</w:t>
      </w:r>
      <w:proofErr w:type="gramEnd"/>
      <w:r w:rsidRPr="00462078">
        <w:rPr>
          <w:color w:val="000000" w:themeColor="text1"/>
        </w:rPr>
        <w:t xml:space="preserve"> realizowanych projektów w programi</w:t>
      </w:r>
      <w:r w:rsidR="000C6834" w:rsidRPr="00462078">
        <w:rPr>
          <w:color w:val="000000" w:themeColor="text1"/>
        </w:rPr>
        <w:t xml:space="preserve">e Erasmus+ w sektorze: </w:t>
      </w:r>
      <w:r w:rsidR="00A44F34" w:rsidRPr="00462078">
        <w:rPr>
          <w:color w:val="000000" w:themeColor="text1"/>
        </w:rPr>
        <w:t xml:space="preserve">Edukacja </w:t>
      </w:r>
      <w:r w:rsidR="00CE2AF7" w:rsidRPr="00462078">
        <w:rPr>
          <w:color w:val="000000" w:themeColor="text1"/>
        </w:rPr>
        <w:t>s</w:t>
      </w:r>
      <w:r w:rsidR="00A44F34" w:rsidRPr="00462078">
        <w:rPr>
          <w:color w:val="000000" w:themeColor="text1"/>
        </w:rPr>
        <w:t>zkolna</w:t>
      </w:r>
      <w:r w:rsidRPr="00462078">
        <w:rPr>
          <w:color w:val="000000" w:themeColor="text1"/>
        </w:rPr>
        <w:t xml:space="preserve"> oraz prowadzenie konsultacji indywidualnych z wnioskodawcami w ramach programu Erasmus+ </w:t>
      </w:r>
      <w:r w:rsidR="00005FF6" w:rsidRPr="00462078">
        <w:rPr>
          <w:color w:val="000000" w:themeColor="text1"/>
        </w:rPr>
        <w:t xml:space="preserve">Edukacja </w:t>
      </w:r>
      <w:r w:rsidR="00CE2AF7" w:rsidRPr="00462078">
        <w:rPr>
          <w:color w:val="000000" w:themeColor="text1"/>
        </w:rPr>
        <w:t>s</w:t>
      </w:r>
      <w:r w:rsidR="00005FF6" w:rsidRPr="00462078">
        <w:rPr>
          <w:color w:val="000000" w:themeColor="text1"/>
        </w:rPr>
        <w:t>zkolna</w:t>
      </w:r>
      <w:r w:rsidRPr="00462078">
        <w:rPr>
          <w:color w:val="000000" w:themeColor="text1"/>
        </w:rPr>
        <w:t>.</w:t>
      </w:r>
    </w:p>
    <w:p w:rsidR="00EC594A" w:rsidRPr="004E2B5B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462078">
        <w:rPr>
          <w:color w:val="000000" w:themeColor="text1"/>
        </w:rPr>
        <w:t xml:space="preserve">Każdy </w:t>
      </w:r>
      <w:r w:rsidR="004E2B5B" w:rsidRPr="00462078">
        <w:rPr>
          <w:color w:val="000000" w:themeColor="text1"/>
        </w:rPr>
        <w:t>Wykonawca</w:t>
      </w:r>
      <w:r w:rsidRPr="00462078">
        <w:rPr>
          <w:color w:val="000000" w:themeColor="text1"/>
        </w:rPr>
        <w:t xml:space="preserve"> wybrany w jednym lu</w:t>
      </w:r>
      <w:r w:rsidR="004E2B5B" w:rsidRPr="00462078">
        <w:rPr>
          <w:color w:val="000000" w:themeColor="text1"/>
        </w:rPr>
        <w:t>b</w:t>
      </w:r>
      <w:r w:rsidRPr="00462078">
        <w:rPr>
          <w:color w:val="000000" w:themeColor="text1"/>
        </w:rPr>
        <w:t xml:space="preserve"> dwóch województwach Polski zorganizuje i przeprowadzi </w:t>
      </w:r>
      <w:r w:rsidR="00462078" w:rsidRPr="00462078">
        <w:rPr>
          <w:color w:val="000000" w:themeColor="text1"/>
        </w:rPr>
        <w:t>8</w:t>
      </w:r>
      <w:r w:rsidRPr="00462078">
        <w:rPr>
          <w:color w:val="000000" w:themeColor="text1"/>
        </w:rPr>
        <w:t xml:space="preserve"> spotka</w:t>
      </w:r>
      <w:r w:rsidR="00A23D91" w:rsidRPr="00462078">
        <w:rPr>
          <w:color w:val="000000" w:themeColor="text1"/>
        </w:rPr>
        <w:t>ń</w:t>
      </w:r>
      <w:r w:rsidRPr="00462078">
        <w:rPr>
          <w:color w:val="000000" w:themeColor="text1"/>
        </w:rPr>
        <w:t xml:space="preserve"> informacyjn</w:t>
      </w:r>
      <w:r w:rsidR="00A23D91" w:rsidRPr="00462078">
        <w:rPr>
          <w:color w:val="000000" w:themeColor="text1"/>
        </w:rPr>
        <w:t>ych</w:t>
      </w:r>
      <w:r w:rsidRPr="00462078">
        <w:rPr>
          <w:color w:val="000000" w:themeColor="text1"/>
        </w:rPr>
        <w:t xml:space="preserve"> w</w:t>
      </w:r>
      <w:r w:rsidRPr="004E2B5B">
        <w:t xml:space="preserve"> okresie od </w:t>
      </w:r>
      <w:r w:rsidR="0001654D">
        <w:t>2</w:t>
      </w:r>
      <w:r w:rsidRPr="004E2B5B">
        <w:t xml:space="preserve"> </w:t>
      </w:r>
      <w:r w:rsidR="00886957">
        <w:t>listopada</w:t>
      </w:r>
      <w:r w:rsidRPr="004E2B5B">
        <w:t xml:space="preserve"> 201</w:t>
      </w:r>
      <w:r w:rsidR="00CE2AF7">
        <w:t>5</w:t>
      </w:r>
      <w:r w:rsidRPr="004E2B5B">
        <w:t xml:space="preserve"> do </w:t>
      </w:r>
      <w:r w:rsidR="00CE2AF7">
        <w:t>3</w:t>
      </w:r>
      <w:r w:rsidRPr="004E2B5B">
        <w:t>1 marca 201</w:t>
      </w:r>
      <w:r w:rsidR="00CE2AF7">
        <w:t>7</w:t>
      </w:r>
      <w:r w:rsidRPr="004E2B5B">
        <w:t xml:space="preserve"> roku.</w:t>
      </w:r>
    </w:p>
    <w:p w:rsidR="00EC594A" w:rsidRPr="003A62D4" w:rsidRDefault="004E2B5B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  <w:rPr>
          <w:color w:val="000000" w:themeColor="text1"/>
        </w:rPr>
      </w:pPr>
      <w:r>
        <w:t>Każdy Wykonawca</w:t>
      </w:r>
      <w:r w:rsidR="00EC594A" w:rsidRPr="004E2B5B">
        <w:t xml:space="preserve"> wybrany w </w:t>
      </w:r>
      <w:r w:rsidR="00EC594A" w:rsidRPr="00886957">
        <w:rPr>
          <w:color w:val="000000" w:themeColor="text1"/>
        </w:rPr>
        <w:t>jednym lu</w:t>
      </w:r>
      <w:r w:rsidRPr="00886957">
        <w:rPr>
          <w:color w:val="000000" w:themeColor="text1"/>
        </w:rPr>
        <w:t>b</w:t>
      </w:r>
      <w:r w:rsidR="00EC594A" w:rsidRPr="00886957">
        <w:rPr>
          <w:color w:val="000000" w:themeColor="text1"/>
        </w:rPr>
        <w:t xml:space="preserve"> dwóch</w:t>
      </w:r>
      <w:r w:rsidR="00EC594A" w:rsidRPr="004E2B5B">
        <w:t xml:space="preserve"> województwach Polski przeprowadzi konsultacje z wnioskodawcami i </w:t>
      </w:r>
      <w:r w:rsidR="00EC594A" w:rsidRPr="003A62D4">
        <w:rPr>
          <w:color w:val="000000" w:themeColor="text1"/>
        </w:rPr>
        <w:t xml:space="preserve">beneficjentami </w:t>
      </w:r>
      <w:r w:rsidR="002803DF" w:rsidRPr="003A62D4">
        <w:rPr>
          <w:color w:val="000000" w:themeColor="text1"/>
        </w:rPr>
        <w:t xml:space="preserve">w okresie od </w:t>
      </w:r>
      <w:r w:rsidR="0001654D">
        <w:rPr>
          <w:color w:val="000000" w:themeColor="text1"/>
        </w:rPr>
        <w:t>2</w:t>
      </w:r>
      <w:r w:rsidR="002803DF" w:rsidRPr="003A62D4">
        <w:rPr>
          <w:color w:val="000000" w:themeColor="text1"/>
        </w:rPr>
        <w:t xml:space="preserve"> </w:t>
      </w:r>
      <w:r w:rsidR="00886957">
        <w:rPr>
          <w:color w:val="000000" w:themeColor="text1"/>
        </w:rPr>
        <w:t>listopada</w:t>
      </w:r>
      <w:r w:rsidR="002803DF" w:rsidRPr="003A62D4">
        <w:rPr>
          <w:color w:val="000000" w:themeColor="text1"/>
        </w:rPr>
        <w:t xml:space="preserve"> 2015</w:t>
      </w:r>
      <w:r w:rsidR="00EC594A" w:rsidRPr="003A62D4">
        <w:rPr>
          <w:color w:val="000000" w:themeColor="text1"/>
        </w:rPr>
        <w:t xml:space="preserve"> do </w:t>
      </w:r>
      <w:r w:rsidR="00CE2AF7" w:rsidRPr="003A62D4">
        <w:rPr>
          <w:color w:val="000000" w:themeColor="text1"/>
        </w:rPr>
        <w:t>3</w:t>
      </w:r>
      <w:r w:rsidR="00EC594A" w:rsidRPr="003A62D4">
        <w:rPr>
          <w:color w:val="000000" w:themeColor="text1"/>
        </w:rPr>
        <w:t>1 marca 201</w:t>
      </w:r>
      <w:r w:rsidR="00CE2AF7" w:rsidRPr="003A62D4">
        <w:rPr>
          <w:color w:val="000000" w:themeColor="text1"/>
        </w:rPr>
        <w:t>7</w:t>
      </w:r>
      <w:r w:rsidR="00EC594A" w:rsidRPr="003A62D4">
        <w:rPr>
          <w:color w:val="000000" w:themeColor="text1"/>
        </w:rPr>
        <w:t xml:space="preserve"> roku i będzie dyspozycyjny w wymiarze min. </w:t>
      </w:r>
      <w:r w:rsidR="00DC3528" w:rsidRPr="00DC3528">
        <w:rPr>
          <w:color w:val="000000" w:themeColor="text1"/>
        </w:rPr>
        <w:t>170</w:t>
      </w:r>
      <w:r w:rsidR="00EC594A" w:rsidRPr="00DC3528">
        <w:rPr>
          <w:color w:val="000000" w:themeColor="text1"/>
        </w:rPr>
        <w:t xml:space="preserve"> godzin w</w:t>
      </w:r>
      <w:r w:rsidR="00EC594A" w:rsidRPr="003A62D4">
        <w:rPr>
          <w:color w:val="000000" w:themeColor="text1"/>
        </w:rPr>
        <w:t xml:space="preserve"> okresie od </w:t>
      </w:r>
      <w:r w:rsidR="0001654D">
        <w:rPr>
          <w:color w:val="000000" w:themeColor="text1"/>
        </w:rPr>
        <w:t>2</w:t>
      </w:r>
      <w:r w:rsidR="002803DF" w:rsidRPr="003A62D4">
        <w:rPr>
          <w:color w:val="000000" w:themeColor="text1"/>
        </w:rPr>
        <w:t xml:space="preserve"> </w:t>
      </w:r>
      <w:r w:rsidR="00886957">
        <w:rPr>
          <w:color w:val="000000" w:themeColor="text1"/>
        </w:rPr>
        <w:t>listopada</w:t>
      </w:r>
      <w:r w:rsidR="002803DF" w:rsidRPr="003A62D4">
        <w:rPr>
          <w:color w:val="000000" w:themeColor="text1"/>
        </w:rPr>
        <w:t xml:space="preserve"> 2015</w:t>
      </w:r>
      <w:r w:rsidR="00EC594A" w:rsidRPr="003A62D4">
        <w:rPr>
          <w:color w:val="000000" w:themeColor="text1"/>
        </w:rPr>
        <w:t xml:space="preserve"> do </w:t>
      </w:r>
      <w:r w:rsidR="00C62B3B" w:rsidRPr="003A62D4">
        <w:rPr>
          <w:color w:val="000000" w:themeColor="text1"/>
        </w:rPr>
        <w:t>3</w:t>
      </w:r>
      <w:r w:rsidR="00EC594A" w:rsidRPr="003A62D4">
        <w:rPr>
          <w:color w:val="000000" w:themeColor="text1"/>
        </w:rPr>
        <w:t>1 marca 201</w:t>
      </w:r>
      <w:r w:rsidR="00C62B3B" w:rsidRPr="003A62D4">
        <w:rPr>
          <w:color w:val="000000" w:themeColor="text1"/>
        </w:rPr>
        <w:t>7</w:t>
      </w:r>
      <w:r w:rsidR="00EC594A" w:rsidRPr="003A62D4">
        <w:rPr>
          <w:color w:val="000000" w:themeColor="text1"/>
        </w:rPr>
        <w:t xml:space="preserve"> roku.</w:t>
      </w:r>
    </w:p>
    <w:p w:rsidR="006D6B9A" w:rsidRPr="004E2B5B" w:rsidRDefault="00EC594A" w:rsidP="0024223E">
      <w:pPr>
        <w:pStyle w:val="poziom1"/>
        <w:spacing w:before="100" w:beforeAutospacing="1" w:after="100" w:afterAutospacing="1"/>
        <w:ind w:left="1134" w:hanging="567"/>
      </w:pPr>
      <w:r w:rsidRPr="003A62D4">
        <w:rPr>
          <w:color w:val="000000" w:themeColor="text1"/>
        </w:rPr>
        <w:t>Powyższe spotkania i konsultacje mają na celu prz</w:t>
      </w:r>
      <w:r w:rsidR="00B02AC3" w:rsidRPr="003A62D4">
        <w:rPr>
          <w:color w:val="000000" w:themeColor="text1"/>
        </w:rPr>
        <w:t>ekazanie</w:t>
      </w:r>
      <w:r w:rsidRPr="004E2B5B">
        <w:t xml:space="preserve"> uczestnikom informacji </w:t>
      </w:r>
      <w:r w:rsidR="00B02AC3" w:rsidRPr="004E2B5B">
        <w:t>o zasadach i możliwościach</w:t>
      </w:r>
      <w:r w:rsidRPr="004E2B5B">
        <w:t xml:space="preserve"> uzyskania dofinansowania w ramach Edukacji </w:t>
      </w:r>
      <w:r w:rsidR="00FA4F7E">
        <w:t>s</w:t>
      </w:r>
      <w:r w:rsidR="00005FF6">
        <w:t>zkolnej</w:t>
      </w:r>
      <w:r w:rsidRPr="004E2B5B">
        <w:t xml:space="preserve"> w programie Erasmus+</w:t>
      </w:r>
      <w:r w:rsidR="00005FF6">
        <w:t xml:space="preserve">, </w:t>
      </w:r>
      <w:r w:rsidR="00B02AC3" w:rsidRPr="004E2B5B">
        <w:t>a także przybliżenie zasad realizacji projektów.</w:t>
      </w:r>
    </w:p>
    <w:p w:rsidR="00B02AC3" w:rsidRPr="004E2B5B" w:rsidRDefault="006D6B9A" w:rsidP="00B02AC3">
      <w:pPr>
        <w:pStyle w:val="poziom1"/>
        <w:spacing w:before="100" w:beforeAutospacing="1" w:after="100" w:afterAutospacing="1"/>
        <w:ind w:left="1134" w:hanging="567"/>
      </w:pPr>
      <w:r w:rsidRPr="004E2B5B">
        <w:t xml:space="preserve">Umowa z Wykonawcą na realizację zleconych zadań zostanie zawarta na okres od </w:t>
      </w:r>
      <w:r w:rsidR="0001654D">
        <w:t>2</w:t>
      </w:r>
      <w:r w:rsidR="002803DF" w:rsidRPr="003A62D4">
        <w:rPr>
          <w:color w:val="000000" w:themeColor="text1"/>
        </w:rPr>
        <w:t xml:space="preserve"> </w:t>
      </w:r>
      <w:r w:rsidR="00886957">
        <w:rPr>
          <w:color w:val="000000" w:themeColor="text1"/>
        </w:rPr>
        <w:t>listopada</w:t>
      </w:r>
      <w:r w:rsidR="002803DF" w:rsidRPr="003A62D4">
        <w:rPr>
          <w:color w:val="000000" w:themeColor="text1"/>
        </w:rPr>
        <w:t xml:space="preserve"> 2015</w:t>
      </w:r>
      <w:r w:rsidRPr="003A62D4">
        <w:rPr>
          <w:color w:val="000000" w:themeColor="text1"/>
        </w:rPr>
        <w:t xml:space="preserve"> do </w:t>
      </w:r>
      <w:r w:rsidR="00FA4F7E" w:rsidRPr="003A62D4">
        <w:rPr>
          <w:color w:val="000000" w:themeColor="text1"/>
        </w:rPr>
        <w:t>3</w:t>
      </w:r>
      <w:r w:rsidRPr="003A62D4">
        <w:rPr>
          <w:color w:val="000000" w:themeColor="text1"/>
        </w:rPr>
        <w:t>1 marca</w:t>
      </w:r>
      <w:r w:rsidRPr="004E2B5B">
        <w:t xml:space="preserve"> 201</w:t>
      </w:r>
      <w:r w:rsidR="00FA4F7E">
        <w:t>7</w:t>
      </w:r>
      <w:r w:rsidRPr="004E2B5B">
        <w:t>.</w:t>
      </w:r>
      <w:r w:rsidR="00B02AC3" w:rsidRPr="004E2B5B">
        <w:t xml:space="preserve"> </w:t>
      </w:r>
    </w:p>
    <w:p w:rsidR="00EC594A" w:rsidRDefault="00B02AC3" w:rsidP="00B63523">
      <w:pPr>
        <w:pStyle w:val="poziom1"/>
        <w:spacing w:before="0"/>
        <w:ind w:left="1134" w:hanging="567"/>
      </w:pPr>
      <w:r w:rsidRPr="004E2B5B">
        <w:t xml:space="preserve">W wyniku wyboru konsultantów powstanie sieć konsultantów programu Erasmus+ </w:t>
      </w:r>
      <w:r w:rsidR="00005FF6">
        <w:t xml:space="preserve">Edukacja </w:t>
      </w:r>
      <w:r w:rsidR="00FA4F7E">
        <w:t>s</w:t>
      </w:r>
      <w:r w:rsidR="00005FF6">
        <w:t>zkolna</w:t>
      </w:r>
      <w:r w:rsidRPr="004E2B5B">
        <w:t>.</w:t>
      </w:r>
    </w:p>
    <w:p w:rsidR="00B63523" w:rsidRPr="004E2B5B" w:rsidRDefault="00B63523" w:rsidP="00B63523">
      <w:pPr>
        <w:pStyle w:val="poziom1"/>
        <w:numPr>
          <w:ilvl w:val="0"/>
          <w:numId w:val="0"/>
        </w:numPr>
        <w:spacing w:before="0"/>
        <w:ind w:left="360" w:hanging="360"/>
      </w:pPr>
    </w:p>
    <w:p w:rsidR="00777E0B" w:rsidRDefault="00777E0B" w:rsidP="00B63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 xml:space="preserve">Wymagania wobec </w:t>
      </w:r>
      <w:r w:rsidR="00BB7A1F" w:rsidRPr="004E2B5B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B63523" w:rsidRPr="00B63523" w:rsidRDefault="00B63523" w:rsidP="00B6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4E2B5B" w:rsidRDefault="00777E0B" w:rsidP="00B635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zobowiązany jest do organizacji spotkań informacyjnych</w:t>
      </w:r>
      <w:r w:rsidR="00EB67BB">
        <w:rPr>
          <w:rFonts w:ascii="Times New Roman" w:hAnsi="Times New Roman" w:cs="Times New Roman"/>
          <w:sz w:val="24"/>
          <w:szCs w:val="24"/>
        </w:rPr>
        <w:t>, w tym jedn</w:t>
      </w:r>
      <w:r w:rsidR="00CD0501">
        <w:rPr>
          <w:rFonts w:ascii="Times New Roman" w:hAnsi="Times New Roman" w:cs="Times New Roman"/>
          <w:sz w:val="24"/>
          <w:szCs w:val="24"/>
        </w:rPr>
        <w:t>ego</w:t>
      </w:r>
      <w:r w:rsidR="00EB67BB">
        <w:rPr>
          <w:rFonts w:ascii="Times New Roman" w:hAnsi="Times New Roman" w:cs="Times New Roman"/>
          <w:sz w:val="24"/>
          <w:szCs w:val="24"/>
        </w:rPr>
        <w:t xml:space="preserve"> spotkani</w:t>
      </w:r>
      <w:r w:rsidR="00CD0501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w roku </w:t>
      </w:r>
      <w:r w:rsidR="00AF7F6E">
        <w:rPr>
          <w:rFonts w:ascii="Times New Roman" w:hAnsi="Times New Roman" w:cs="Times New Roman"/>
          <w:sz w:val="24"/>
          <w:szCs w:val="24"/>
        </w:rPr>
        <w:t xml:space="preserve">2016 i w roku 2017 </w:t>
      </w:r>
      <w:r w:rsidR="00EB67BB">
        <w:rPr>
          <w:rFonts w:ascii="Times New Roman" w:hAnsi="Times New Roman" w:cs="Times New Roman"/>
          <w:sz w:val="24"/>
          <w:szCs w:val="24"/>
        </w:rPr>
        <w:t>wspólnie</w:t>
      </w:r>
      <w:r w:rsidRPr="004E2B5B">
        <w:rPr>
          <w:rFonts w:ascii="Times New Roman" w:hAnsi="Times New Roman" w:cs="Times New Roman"/>
          <w:sz w:val="24"/>
          <w:szCs w:val="24"/>
        </w:rPr>
        <w:t xml:space="preserve"> z </w:t>
      </w:r>
      <w:r w:rsidR="004E2B5B">
        <w:rPr>
          <w:rFonts w:ascii="Times New Roman" w:hAnsi="Times New Roman" w:cs="Times New Roman"/>
          <w:sz w:val="24"/>
          <w:szCs w:val="24"/>
        </w:rPr>
        <w:t>Wykonawcami</w:t>
      </w:r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r w:rsidR="00B02AC3" w:rsidRPr="004E2B5B">
        <w:rPr>
          <w:rFonts w:ascii="Times New Roman" w:hAnsi="Times New Roman" w:cs="Times New Roman"/>
          <w:sz w:val="24"/>
          <w:szCs w:val="24"/>
        </w:rPr>
        <w:t xml:space="preserve">z </w:t>
      </w:r>
      <w:r w:rsidRPr="004E2B5B">
        <w:rPr>
          <w:rFonts w:ascii="Times New Roman" w:hAnsi="Times New Roman" w:cs="Times New Roman"/>
          <w:sz w:val="24"/>
          <w:szCs w:val="24"/>
        </w:rPr>
        <w:t>dwóch pozostałych sektor</w:t>
      </w:r>
      <w:r w:rsidR="00B02AC3" w:rsidRPr="004E2B5B">
        <w:rPr>
          <w:rFonts w:ascii="Times New Roman" w:hAnsi="Times New Roman" w:cs="Times New Roman"/>
          <w:sz w:val="24"/>
          <w:szCs w:val="24"/>
        </w:rPr>
        <w:t>ów</w:t>
      </w:r>
      <w:r w:rsidRPr="004E2B5B">
        <w:rPr>
          <w:rFonts w:ascii="Times New Roman" w:hAnsi="Times New Roman" w:cs="Times New Roman"/>
          <w:sz w:val="24"/>
          <w:szCs w:val="24"/>
        </w:rPr>
        <w:t xml:space="preserve"> programu Erasmus+</w:t>
      </w:r>
      <w:r w:rsidR="00005FF6">
        <w:rPr>
          <w:rFonts w:ascii="Times New Roman" w:hAnsi="Times New Roman" w:cs="Times New Roman"/>
          <w:sz w:val="24"/>
          <w:szCs w:val="24"/>
        </w:rPr>
        <w:t xml:space="preserve"> (Młodzież</w:t>
      </w:r>
      <w:r w:rsidR="003D55CE" w:rsidRPr="004E2B5B">
        <w:rPr>
          <w:rFonts w:ascii="Times New Roman" w:hAnsi="Times New Roman" w:cs="Times New Roman"/>
          <w:sz w:val="24"/>
          <w:szCs w:val="24"/>
        </w:rPr>
        <w:t xml:space="preserve"> oraz Kształcenie i Szkolenia Zawodowe)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danym województwie. </w:t>
      </w:r>
      <w:r w:rsidR="00EB67BB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EB67BB">
        <w:rPr>
          <w:rFonts w:ascii="Times New Roman" w:hAnsi="Times New Roman" w:cs="Times New Roman"/>
          <w:sz w:val="24"/>
          <w:szCs w:val="24"/>
        </w:rPr>
        <w:lastRenderedPageBreak/>
        <w:t>organizację wspólnego spotkania oraz koszt</w:t>
      </w:r>
      <w:r w:rsidR="007035B5">
        <w:rPr>
          <w:rFonts w:ascii="Times New Roman" w:hAnsi="Times New Roman" w:cs="Times New Roman"/>
          <w:sz w:val="24"/>
          <w:szCs w:val="24"/>
        </w:rPr>
        <w:t>y organizacyjne</w:t>
      </w:r>
      <w:r w:rsidR="00EB67BB">
        <w:rPr>
          <w:rFonts w:ascii="Times New Roman" w:hAnsi="Times New Roman" w:cs="Times New Roman"/>
          <w:sz w:val="24"/>
          <w:szCs w:val="24"/>
        </w:rPr>
        <w:t xml:space="preserve"> w roku 2016 </w:t>
      </w:r>
      <w:r w:rsidR="00AF7F6E">
        <w:rPr>
          <w:rFonts w:ascii="Times New Roman" w:hAnsi="Times New Roman" w:cs="Times New Roman"/>
          <w:sz w:val="24"/>
          <w:szCs w:val="24"/>
        </w:rPr>
        <w:t xml:space="preserve">ponosi </w:t>
      </w:r>
      <w:r w:rsidR="007035B5">
        <w:rPr>
          <w:rFonts w:ascii="Times New Roman" w:hAnsi="Times New Roman" w:cs="Times New Roman"/>
          <w:sz w:val="24"/>
          <w:szCs w:val="24"/>
        </w:rPr>
        <w:t>wykonawca z</w:t>
      </w:r>
      <w:r w:rsidR="00EB67BB">
        <w:rPr>
          <w:rFonts w:ascii="Times New Roman" w:hAnsi="Times New Roman" w:cs="Times New Roman"/>
          <w:sz w:val="24"/>
          <w:szCs w:val="24"/>
        </w:rPr>
        <w:t xml:space="preserve"> sektor</w:t>
      </w:r>
      <w:r w:rsidR="007035B5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Edukacji szkolnej, w roku 2017 </w:t>
      </w:r>
      <w:r w:rsidR="007035B5">
        <w:rPr>
          <w:rFonts w:ascii="Times New Roman" w:hAnsi="Times New Roman" w:cs="Times New Roman"/>
          <w:sz w:val="24"/>
          <w:szCs w:val="24"/>
        </w:rPr>
        <w:t>wykonawca z</w:t>
      </w:r>
      <w:r w:rsidR="00EB67BB">
        <w:rPr>
          <w:rFonts w:ascii="Times New Roman" w:hAnsi="Times New Roman" w:cs="Times New Roman"/>
          <w:sz w:val="24"/>
          <w:szCs w:val="24"/>
        </w:rPr>
        <w:t xml:space="preserve"> sektor</w:t>
      </w:r>
      <w:r w:rsidR="007035B5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Kształcenia i szkolenia zawodowego.</w:t>
      </w:r>
    </w:p>
    <w:p w:rsidR="00777E0B" w:rsidRPr="004E2B5B" w:rsidRDefault="007035B5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</w:t>
      </w:r>
      <w:r w:rsidR="00777E0B" w:rsidRPr="004E2B5B">
        <w:rPr>
          <w:rFonts w:ascii="Times New Roman" w:hAnsi="Times New Roman" w:cs="Times New Roman"/>
          <w:sz w:val="24"/>
          <w:szCs w:val="24"/>
        </w:rPr>
        <w:t>rganizuje spotkania informacyjne: w tym zabezpiecza salę seminaryjną na min</w:t>
      </w:r>
      <w:r w:rsidR="00777E0B" w:rsidRPr="00A53104">
        <w:rPr>
          <w:rFonts w:ascii="Times New Roman" w:hAnsi="Times New Roman" w:cs="Times New Roman"/>
          <w:sz w:val="24"/>
          <w:szCs w:val="24"/>
        </w:rPr>
        <w:t xml:space="preserve">. </w:t>
      </w:r>
      <w:r w:rsidRPr="00A53104">
        <w:rPr>
          <w:rFonts w:ascii="Times New Roman" w:hAnsi="Times New Roman" w:cs="Times New Roman"/>
          <w:sz w:val="24"/>
          <w:szCs w:val="24"/>
        </w:rPr>
        <w:t>5</w:t>
      </w:r>
      <w:r w:rsidR="00777E0B" w:rsidRPr="00A53104">
        <w:rPr>
          <w:rFonts w:ascii="Times New Roman" w:hAnsi="Times New Roman" w:cs="Times New Roman"/>
          <w:sz w:val="24"/>
          <w:szCs w:val="24"/>
        </w:rPr>
        <w:t>0 osób,</w:t>
      </w:r>
      <w:r w:rsidR="00777E0B" w:rsidRPr="004E2B5B">
        <w:rPr>
          <w:rFonts w:ascii="Times New Roman" w:hAnsi="Times New Roman" w:cs="Times New Roman"/>
          <w:sz w:val="24"/>
          <w:szCs w:val="24"/>
        </w:rPr>
        <w:t xml:space="preserve"> niezbędny sprzęt multimedialny oraz catering.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 Wykonawca terminowo przedstawi sprawozdani</w:t>
      </w:r>
      <w:r w:rsidR="00C62B3B">
        <w:rPr>
          <w:rFonts w:ascii="Times New Roman" w:hAnsi="Times New Roman" w:cs="Times New Roman"/>
          <w:sz w:val="24"/>
          <w:szCs w:val="24"/>
        </w:rPr>
        <w:t>a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celu finansowego oraz merytorycznego </w:t>
      </w:r>
      <w:r w:rsidR="00EB67BB" w:rsidRPr="004E2B5B">
        <w:rPr>
          <w:rFonts w:ascii="Times New Roman" w:hAnsi="Times New Roman" w:cs="Times New Roman"/>
          <w:sz w:val="24"/>
          <w:szCs w:val="24"/>
        </w:rPr>
        <w:t xml:space="preserve">rozliczenia </w:t>
      </w:r>
      <w:r w:rsidRPr="004E2B5B">
        <w:rPr>
          <w:rFonts w:ascii="Times New Roman" w:hAnsi="Times New Roman" w:cs="Times New Roman"/>
          <w:sz w:val="24"/>
          <w:szCs w:val="24"/>
        </w:rPr>
        <w:t>zadania zleconego przez Zamawiającego.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uczestniczy w pełnym zakresie czasowym w obowiązkowy</w:t>
      </w:r>
      <w:r w:rsidR="00D2627D">
        <w:rPr>
          <w:rFonts w:ascii="Times New Roman" w:hAnsi="Times New Roman" w:cs="Times New Roman"/>
          <w:sz w:val="24"/>
          <w:szCs w:val="24"/>
        </w:rPr>
        <w:t>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szkoleni</w:t>
      </w:r>
      <w:r w:rsidR="00D2627D">
        <w:rPr>
          <w:rFonts w:ascii="Times New Roman" w:hAnsi="Times New Roman" w:cs="Times New Roman"/>
          <w:sz w:val="24"/>
          <w:szCs w:val="24"/>
        </w:rPr>
        <w:t>ach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organizowany</w:t>
      </w:r>
      <w:r w:rsidR="00D2627D">
        <w:rPr>
          <w:rFonts w:ascii="Times New Roman" w:hAnsi="Times New Roman" w:cs="Times New Roman"/>
          <w:sz w:val="24"/>
          <w:szCs w:val="24"/>
        </w:rPr>
        <w:t>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BB7A1F" w:rsidRPr="004A4456" w:rsidRDefault="00BB7A1F" w:rsidP="00BB7A1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</w:t>
      </w:r>
      <w:r w:rsidR="004750CF">
        <w:rPr>
          <w:rFonts w:ascii="Times New Roman" w:eastAsia="Calibri" w:hAnsi="Times New Roman" w:cs="Times New Roman"/>
          <w:sz w:val="24"/>
          <w:szCs w:val="24"/>
        </w:rPr>
        <w:t>owi</w:t>
      </w:r>
      <w:r w:rsidRPr="004E2B5B">
        <w:rPr>
          <w:rFonts w:ascii="Times New Roman" w:eastAsia="Calibri" w:hAnsi="Times New Roman" w:cs="Times New Roman"/>
          <w:sz w:val="24"/>
          <w:szCs w:val="24"/>
        </w:rPr>
        <w:t xml:space="preserve"> interesów.</w:t>
      </w:r>
    </w:p>
    <w:p w:rsidR="004A4456" w:rsidRPr="00A57065" w:rsidRDefault="00C62B3B" w:rsidP="004A445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</w:t>
      </w:r>
      <w:r w:rsidR="004A4456" w:rsidRPr="00D745DA">
        <w:rPr>
          <w:rFonts w:ascii="Times New Roman" w:hAnsi="Times New Roman" w:cs="Times New Roman"/>
          <w:sz w:val="24"/>
          <w:szCs w:val="24"/>
        </w:rPr>
        <w:t xml:space="preserve">osiada sieć kontaktów w dziedzinie edukacji </w:t>
      </w:r>
      <w:r w:rsidR="004A4456">
        <w:rPr>
          <w:rFonts w:ascii="Times New Roman" w:hAnsi="Times New Roman" w:cs="Times New Roman"/>
          <w:sz w:val="24"/>
          <w:szCs w:val="24"/>
        </w:rPr>
        <w:t>szkolnej</w:t>
      </w:r>
      <w:r w:rsidR="004A4456" w:rsidRPr="00D745DA">
        <w:rPr>
          <w:rFonts w:ascii="Times New Roman" w:hAnsi="Times New Roman" w:cs="Times New Roman"/>
          <w:sz w:val="24"/>
          <w:szCs w:val="24"/>
        </w:rPr>
        <w:t xml:space="preserve"> </w:t>
      </w:r>
      <w:r w:rsidR="004A4456" w:rsidRPr="00A57065">
        <w:rPr>
          <w:rFonts w:ascii="Times New Roman" w:hAnsi="Times New Roman" w:cs="Times New Roman"/>
          <w:sz w:val="24"/>
          <w:szCs w:val="24"/>
        </w:rPr>
        <w:t>umożliwiających dotarcie do właściwej grupy docelowej.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>Na prośbę Zamawiającego Wykonawca będzie na swoich stronach internetowych i portalach społecznościowych promował wskazane wydarzenia organizowane przez Zamawiającego.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 xml:space="preserve">Wykonawca na zlecenie Zamawiającego może przeprowadzać dodatkowe działania informacyjno – promocyjne w zakresie umowy wiążącej oba podmioty. 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 xml:space="preserve">Wykonawca informuje, iż będzie przeprowadzać ocenę pracy konsultantów regionalnych poprzez badanie ankietowe satysfakcji uczestników. Badaniu podlegać będą aspekty organizacyjne spotkań informacyjnych, merytoryka, sposób prezentacji oraz komunikacja konsultantów z uczestnikami </w:t>
      </w:r>
      <w:r>
        <w:rPr>
          <w:rFonts w:ascii="Times New Roman" w:hAnsi="Times New Roman" w:cs="Times New Roman"/>
          <w:sz w:val="24"/>
          <w:szCs w:val="24"/>
        </w:rPr>
        <w:t>oraz konsultacje indywidualne.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 xml:space="preserve">Wykonawca (konsultant regionalny) ma obowiązek przesłać na adres </w:t>
      </w:r>
      <w:hyperlink r:id="rId9" w:history="1">
        <w:r w:rsidRPr="00A57065">
          <w:rPr>
            <w:rStyle w:val="Hipercze"/>
            <w:rFonts w:ascii="Times New Roman" w:hAnsi="Times New Roman" w:cs="Times New Roman"/>
            <w:sz w:val="24"/>
            <w:szCs w:val="24"/>
          </w:rPr>
          <w:t>badania@frse.org.pl</w:t>
        </w:r>
      </w:hyperlink>
      <w:r w:rsidRPr="00A57065">
        <w:rPr>
          <w:rFonts w:ascii="Times New Roman" w:hAnsi="Times New Roman" w:cs="Times New Roman"/>
          <w:sz w:val="24"/>
          <w:szCs w:val="24"/>
        </w:rPr>
        <w:t xml:space="preserve"> listę elektroniczną uczestników (imię i nazwisko, e-mail) do jednego dnia po szkoleniu oraz miesięczne zestawienie konsultacji indywidualnych (imię i nazwisko, e-mail)</w:t>
      </w:r>
      <w:r w:rsidR="00D2627D">
        <w:rPr>
          <w:rFonts w:ascii="Times New Roman" w:hAnsi="Times New Roman" w:cs="Times New Roman"/>
          <w:sz w:val="24"/>
          <w:szCs w:val="24"/>
        </w:rPr>
        <w:t xml:space="preserve"> każdego ostatniego dnia miesiąca</w:t>
      </w:r>
      <w:r w:rsidRPr="00A57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0B" w:rsidRPr="00A57065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>Obowiązki konsultanta</w:t>
      </w:r>
    </w:p>
    <w:p w:rsidR="00777E0B" w:rsidRPr="004E2B5B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777E0B" w:rsidRPr="004E2B5B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prowadzi spotkania </w:t>
      </w:r>
      <w:r w:rsidR="003D55CE" w:rsidRPr="004E2B5B">
        <w:rPr>
          <w:rFonts w:ascii="Times New Roman" w:hAnsi="Times New Roman" w:cs="Times New Roman"/>
          <w:sz w:val="24"/>
          <w:szCs w:val="24"/>
        </w:rPr>
        <w:t>informacyjne</w:t>
      </w:r>
      <w:r w:rsidR="0085151C">
        <w:rPr>
          <w:rFonts w:ascii="Times New Roman" w:hAnsi="Times New Roman" w:cs="Times New Roman"/>
          <w:sz w:val="24"/>
          <w:szCs w:val="24"/>
        </w:rPr>
        <w:t>, w tym jedno w roku</w:t>
      </w:r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r w:rsidR="004750CF">
        <w:rPr>
          <w:rFonts w:ascii="Times New Roman" w:hAnsi="Times New Roman" w:cs="Times New Roman"/>
          <w:sz w:val="24"/>
          <w:szCs w:val="24"/>
        </w:rPr>
        <w:t xml:space="preserve">2016 i 2017 </w:t>
      </w:r>
      <w:r w:rsidRPr="004E2B5B">
        <w:rPr>
          <w:rFonts w:ascii="Times New Roman" w:hAnsi="Times New Roman" w:cs="Times New Roman"/>
          <w:sz w:val="24"/>
          <w:szCs w:val="24"/>
        </w:rPr>
        <w:t>w porozumieniu z innymi konsultantami w swoim województwie.</w:t>
      </w:r>
    </w:p>
    <w:p w:rsidR="00777E0B" w:rsidRPr="004E2B5B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prowadzi indywidualne konsultacje merytoryczne i finansowe dotyczące programu Erasmus+ </w:t>
      </w:r>
      <w:r w:rsidR="008F64FB">
        <w:rPr>
          <w:rFonts w:ascii="Times New Roman" w:hAnsi="Times New Roman" w:cs="Times New Roman"/>
          <w:sz w:val="24"/>
          <w:szCs w:val="24"/>
        </w:rPr>
        <w:t xml:space="preserve">Edukacja </w:t>
      </w:r>
      <w:r w:rsidR="0085151C">
        <w:rPr>
          <w:rFonts w:ascii="Times New Roman" w:hAnsi="Times New Roman" w:cs="Times New Roman"/>
          <w:sz w:val="24"/>
          <w:szCs w:val="24"/>
        </w:rPr>
        <w:t>s</w:t>
      </w:r>
      <w:r w:rsidR="008F64FB">
        <w:rPr>
          <w:rFonts w:ascii="Times New Roman" w:hAnsi="Times New Roman" w:cs="Times New Roman"/>
          <w:sz w:val="24"/>
          <w:szCs w:val="24"/>
        </w:rPr>
        <w:t>zkolna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formie </w:t>
      </w:r>
      <w:r w:rsidR="00C62B3B">
        <w:rPr>
          <w:rFonts w:ascii="Times New Roman" w:hAnsi="Times New Roman" w:cs="Times New Roman"/>
          <w:sz w:val="24"/>
          <w:szCs w:val="24"/>
        </w:rPr>
        <w:t xml:space="preserve">kontaktu </w:t>
      </w:r>
      <w:r w:rsidRPr="004E2B5B">
        <w:rPr>
          <w:rFonts w:ascii="Times New Roman" w:hAnsi="Times New Roman" w:cs="Times New Roman"/>
          <w:sz w:val="24"/>
          <w:szCs w:val="24"/>
        </w:rPr>
        <w:t>osobiste</w:t>
      </w:r>
      <w:r w:rsidR="00C62B3B">
        <w:rPr>
          <w:rFonts w:ascii="Times New Roman" w:hAnsi="Times New Roman" w:cs="Times New Roman"/>
          <w:sz w:val="24"/>
          <w:szCs w:val="24"/>
        </w:rPr>
        <w:t>go</w:t>
      </w:r>
      <w:r w:rsidRPr="004E2B5B">
        <w:rPr>
          <w:rFonts w:ascii="Times New Roman" w:hAnsi="Times New Roman" w:cs="Times New Roman"/>
          <w:sz w:val="24"/>
          <w:szCs w:val="24"/>
        </w:rPr>
        <w:t>, mailowe</w:t>
      </w:r>
      <w:r w:rsidR="00C62B3B">
        <w:rPr>
          <w:rFonts w:ascii="Times New Roman" w:hAnsi="Times New Roman" w:cs="Times New Roman"/>
          <w:sz w:val="24"/>
          <w:szCs w:val="24"/>
        </w:rPr>
        <w:t>go</w:t>
      </w:r>
      <w:r w:rsidRPr="004E2B5B">
        <w:rPr>
          <w:rFonts w:ascii="Times New Roman" w:hAnsi="Times New Roman" w:cs="Times New Roman"/>
          <w:sz w:val="24"/>
          <w:szCs w:val="24"/>
        </w:rPr>
        <w:t xml:space="preserve"> i telefoniczne</w:t>
      </w:r>
      <w:r w:rsidR="00C62B3B">
        <w:rPr>
          <w:rFonts w:ascii="Times New Roman" w:hAnsi="Times New Roman" w:cs="Times New Roman"/>
          <w:sz w:val="24"/>
          <w:szCs w:val="24"/>
        </w:rPr>
        <w:t>go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777E0B" w:rsidRPr="005E475A" w:rsidRDefault="00777E0B" w:rsidP="00C62B3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>
        <w:rPr>
          <w:rFonts w:ascii="Times New Roman" w:hAnsi="Times New Roman" w:cs="Times New Roman"/>
          <w:sz w:val="24"/>
          <w:szCs w:val="24"/>
        </w:rPr>
        <w:t>sprawozda</w:t>
      </w:r>
      <w:r w:rsidR="00C62B3B">
        <w:rPr>
          <w:rFonts w:ascii="Times New Roman" w:hAnsi="Times New Roman" w:cs="Times New Roman"/>
          <w:sz w:val="24"/>
          <w:szCs w:val="24"/>
        </w:rPr>
        <w:t>ni</w:t>
      </w:r>
      <w:r w:rsidR="001D0FFF">
        <w:rPr>
          <w:rFonts w:ascii="Times New Roman" w:hAnsi="Times New Roman" w:cs="Times New Roman"/>
          <w:sz w:val="24"/>
          <w:szCs w:val="24"/>
        </w:rPr>
        <w:t>a</w:t>
      </w:r>
      <w:r w:rsidR="00C62B3B">
        <w:rPr>
          <w:rFonts w:ascii="Times New Roman" w:hAnsi="Times New Roman" w:cs="Times New Roman"/>
          <w:sz w:val="24"/>
          <w:szCs w:val="24"/>
        </w:rPr>
        <w:t xml:space="preserve"> </w:t>
      </w:r>
      <w:r w:rsidR="00943F29">
        <w:rPr>
          <w:rFonts w:ascii="Times New Roman" w:hAnsi="Times New Roman" w:cs="Times New Roman"/>
          <w:sz w:val="24"/>
          <w:szCs w:val="24"/>
        </w:rPr>
        <w:t>z przeprowadzonych spotkań informacyjnych i zestawienie konsultacji indywidualnych w wyznaczonych okresach sp</w:t>
      </w:r>
      <w:r w:rsidR="004750CF">
        <w:rPr>
          <w:rFonts w:ascii="Times New Roman" w:hAnsi="Times New Roman" w:cs="Times New Roman"/>
          <w:sz w:val="24"/>
          <w:szCs w:val="24"/>
        </w:rPr>
        <w:t>r</w:t>
      </w:r>
      <w:r w:rsidR="00943F29">
        <w:rPr>
          <w:rFonts w:ascii="Times New Roman" w:hAnsi="Times New Roman" w:cs="Times New Roman"/>
          <w:sz w:val="24"/>
          <w:szCs w:val="24"/>
        </w:rPr>
        <w:t xml:space="preserve">awozdawczych </w:t>
      </w:r>
      <w:r w:rsidR="00C62B3B">
        <w:rPr>
          <w:rFonts w:ascii="Times New Roman" w:hAnsi="Times New Roman" w:cs="Times New Roman"/>
          <w:sz w:val="24"/>
          <w:szCs w:val="24"/>
        </w:rPr>
        <w:t xml:space="preserve">zgodnie z załącznikiem </w:t>
      </w:r>
      <w:r w:rsidR="00C62B3B" w:rsidRPr="005E475A">
        <w:rPr>
          <w:rFonts w:ascii="Times New Roman" w:hAnsi="Times New Roman" w:cs="Times New Roman"/>
          <w:sz w:val="24"/>
          <w:szCs w:val="24"/>
        </w:rPr>
        <w:t xml:space="preserve">nr </w:t>
      </w:r>
      <w:r w:rsidR="00943F29" w:rsidRPr="005E475A">
        <w:rPr>
          <w:rFonts w:ascii="Times New Roman" w:hAnsi="Times New Roman" w:cs="Times New Roman"/>
          <w:sz w:val="24"/>
          <w:szCs w:val="24"/>
        </w:rPr>
        <w:t>2 (sprawozdanie)</w:t>
      </w:r>
      <w:r w:rsidR="00C62B3B" w:rsidRPr="005E475A">
        <w:rPr>
          <w:rFonts w:ascii="Times New Roman" w:hAnsi="Times New Roman" w:cs="Times New Roman"/>
          <w:sz w:val="24"/>
          <w:szCs w:val="24"/>
        </w:rPr>
        <w:t>.</w:t>
      </w:r>
      <w:r w:rsidR="004E2B5B" w:rsidRPr="005E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E0B" w:rsidRPr="004E2B5B" w:rsidRDefault="00777E0B" w:rsidP="00777E0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4E2B5B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Czas wykonywania zlecenia</w:t>
      </w:r>
    </w:p>
    <w:p w:rsidR="00BC2CE3" w:rsidRPr="003A62D4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Zamawiający zawrze umowę z Wykonawcą na okres od </w:t>
      </w:r>
      <w:r w:rsidR="000165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03DF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0CF">
        <w:rPr>
          <w:rFonts w:ascii="Times New Roman" w:hAnsi="Times New Roman" w:cs="Times New Roman"/>
          <w:color w:val="000000" w:themeColor="text1"/>
          <w:sz w:val="24"/>
          <w:szCs w:val="24"/>
        </w:rPr>
        <w:t>listopada</w:t>
      </w:r>
      <w:r w:rsidR="002803DF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31 marca 2017.</w:t>
      </w:r>
    </w:p>
    <w:p w:rsidR="00BC2CE3" w:rsidRPr="004750CF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Pr="00475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zrealizuje </w:t>
      </w:r>
      <w:r w:rsidR="004750CF" w:rsidRPr="004750C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75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spotkań informacyjnych ww. okresie, w tym min. </w:t>
      </w:r>
      <w:r w:rsidR="004750CF" w:rsidRPr="004750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75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końca 2015 roku.</w:t>
      </w:r>
    </w:p>
    <w:p w:rsidR="00BC2CE3" w:rsidRPr="003A62D4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zrealizowanie </w:t>
      </w:r>
      <w:r w:rsidR="004750CF" w:rsidRPr="004750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75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</w:t>
      </w:r>
      <w:r w:rsidR="004750CF" w:rsidRPr="004750CF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</w:t>
      </w:r>
      <w:r w:rsidR="004750CF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informacyjn</w:t>
      </w:r>
      <w:r w:rsidR="008C18DE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sektor Edukacja szkolna programu Erasmus+ w okresie </w:t>
      </w:r>
      <w:r w:rsidR="000165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75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listopada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30 listopada 2015.</w:t>
      </w:r>
    </w:p>
    <w:p w:rsidR="00BC2CE3" w:rsidRPr="003A62D4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078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zrealizowanie 4 indywidualnych spotkań informacyjnych przez sektor Edukacja szkolna w okresie od 1 stycznia do 30 listopada 2016 oraz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spotkania informacyjnego, wspólnie przez trzy sektory programu Erasmus+ (Młodzież, Edukacja </w:t>
      </w:r>
      <w:r w:rsidR="00CD0501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zkolna oraz Kształcenie i </w:t>
      </w:r>
      <w:r w:rsidR="00CD0501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zkolenia </w:t>
      </w:r>
      <w:r w:rsidR="00CD0501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awodowe). Odpowiedzialność za organizację wspólnego spotkania oraz jego koszty organizacyjne roku 2016 ponosi Wykonawca zajmujący </w:t>
      </w:r>
      <w:r w:rsidR="00462078">
        <w:rPr>
          <w:rFonts w:ascii="Times New Roman" w:hAnsi="Times New Roman" w:cs="Times New Roman"/>
          <w:color w:val="000000" w:themeColor="text1"/>
          <w:sz w:val="24"/>
          <w:szCs w:val="24"/>
        </w:rPr>
        <w:t>się sektorem Edukacji szkolnej.</w:t>
      </w:r>
    </w:p>
    <w:p w:rsidR="00BC2CE3" w:rsidRPr="003A62D4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zrealizowanie </w:t>
      </w:r>
      <w:r w:rsidR="008C18DE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</w:t>
      </w:r>
      <w:r w:rsidR="008C18DE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</w:t>
      </w:r>
      <w:r w:rsidR="008C18DE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informacyjn</w:t>
      </w:r>
      <w:r w:rsidR="008C18DE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sektor Edukacja szkolna oraz jednego spotkania informacyjnego wspólnie przez trzy sektory (Młodzież, Edukacja szkolna oraz Kształcenie i </w:t>
      </w:r>
      <w:r w:rsidR="00CD0501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zkolenia </w:t>
      </w:r>
      <w:r w:rsidR="00CD0501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awodowe) w okresie od 1 stycznia do 31 marca 2017. Odpowiedzialność za organizację wspólnego spotkania oraz jego koszt w roku 2017 ponosi Wykonawca zajmujący się sektorem Kształcenie i </w:t>
      </w:r>
      <w:r w:rsidR="00CD0501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zkolenia </w:t>
      </w:r>
      <w:r w:rsidR="00CD0501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awodowe.</w:t>
      </w:r>
    </w:p>
    <w:p w:rsidR="00BC2CE3" w:rsidRPr="003A62D4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 celu udzielania konsultacji indywidualnych będzie dostępny minimum 10 godzin miesięcznie w okresie </w:t>
      </w:r>
      <w:r w:rsidR="000165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03DF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078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>listopada</w:t>
      </w:r>
      <w:r w:rsidR="002803DF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31 marca 2017. Łącznie konsultant będzie dostępny </w:t>
      </w:r>
      <w:r w:rsidR="002803DF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</w:t>
      </w:r>
      <w:r w:rsidR="00DC3528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>170</w:t>
      </w:r>
      <w:r w:rsidR="002803DF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</w:t>
      </w:r>
      <w:r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ww. okresie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celach prowadzenia konsultacji indywidualnych.</w:t>
      </w:r>
    </w:p>
    <w:p w:rsidR="00BC2CE3" w:rsidRPr="00BC2CE3" w:rsidRDefault="00BC2CE3" w:rsidP="00BC2CE3">
      <w:pPr>
        <w:pStyle w:val="Akapitzlist"/>
        <w:spacing w:before="100" w:beforeAutospacing="1" w:after="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4E2B5B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Zakre</w:t>
      </w:r>
      <w:r w:rsidR="00350D5B" w:rsidRPr="004E2B5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D6B9A" w:rsidRPr="004E2B5B">
        <w:rPr>
          <w:rFonts w:ascii="Times New Roman" w:hAnsi="Times New Roman" w:cs="Times New Roman"/>
          <w:b/>
          <w:sz w:val="24"/>
          <w:szCs w:val="24"/>
        </w:rPr>
        <w:t xml:space="preserve">merytoryczny </w:t>
      </w:r>
      <w:r w:rsidR="00350D5B" w:rsidRPr="004E2B5B">
        <w:rPr>
          <w:rFonts w:ascii="Times New Roman" w:hAnsi="Times New Roman" w:cs="Times New Roman"/>
          <w:b/>
          <w:sz w:val="24"/>
          <w:szCs w:val="24"/>
        </w:rPr>
        <w:t xml:space="preserve">spotkań </w:t>
      </w:r>
      <w:r w:rsidRPr="004E2B5B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6D6B9A" w:rsidRPr="004E2B5B" w:rsidRDefault="006D6B9A" w:rsidP="006D6B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46" w:rsidRPr="004E2B5B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Spotkania i</w:t>
      </w:r>
      <w:r w:rsidR="0010657A" w:rsidRPr="004E2B5B">
        <w:rPr>
          <w:rFonts w:ascii="Times New Roman" w:hAnsi="Times New Roman" w:cs="Times New Roman"/>
          <w:sz w:val="24"/>
          <w:szCs w:val="24"/>
        </w:rPr>
        <w:t>nformacyjne będą oparte o wiedzę</w:t>
      </w:r>
      <w:r w:rsidRPr="004E2B5B">
        <w:rPr>
          <w:rFonts w:ascii="Times New Roman" w:hAnsi="Times New Roman" w:cs="Times New Roman"/>
          <w:sz w:val="24"/>
          <w:szCs w:val="24"/>
        </w:rPr>
        <w:t xml:space="preserve"> konsultantów na temat realizowania projektów, podn</w:t>
      </w:r>
      <w:r w:rsidR="0010657A" w:rsidRPr="004E2B5B">
        <w:rPr>
          <w:rFonts w:ascii="Times New Roman" w:hAnsi="Times New Roman" w:cs="Times New Roman"/>
          <w:sz w:val="24"/>
          <w:szCs w:val="24"/>
        </w:rPr>
        <w:t xml:space="preserve">oszenia </w:t>
      </w:r>
      <w:proofErr w:type="gramStart"/>
      <w:r w:rsidR="0010657A" w:rsidRPr="004E2B5B">
        <w:rPr>
          <w:rFonts w:ascii="Times New Roman" w:hAnsi="Times New Roman" w:cs="Times New Roman"/>
          <w:sz w:val="24"/>
          <w:szCs w:val="24"/>
        </w:rPr>
        <w:t>ich jakości</w:t>
      </w:r>
      <w:proofErr w:type="gramEnd"/>
      <w:r w:rsidR="0010657A" w:rsidRPr="004E2B5B">
        <w:rPr>
          <w:rFonts w:ascii="Times New Roman" w:hAnsi="Times New Roman" w:cs="Times New Roman"/>
          <w:sz w:val="24"/>
          <w:szCs w:val="24"/>
        </w:rPr>
        <w:t xml:space="preserve"> i zasad </w:t>
      </w:r>
      <w:r w:rsidRPr="004E2B5B">
        <w:rPr>
          <w:rFonts w:ascii="Times New Roman" w:hAnsi="Times New Roman" w:cs="Times New Roman"/>
          <w:sz w:val="24"/>
          <w:szCs w:val="24"/>
        </w:rPr>
        <w:t xml:space="preserve">rozliczania w programie Erasmus+ </w:t>
      </w:r>
      <w:r w:rsidR="00005FF6">
        <w:rPr>
          <w:rFonts w:ascii="Times New Roman" w:hAnsi="Times New Roman" w:cs="Times New Roman"/>
          <w:sz w:val="24"/>
          <w:szCs w:val="24"/>
        </w:rPr>
        <w:t xml:space="preserve">Edukacja </w:t>
      </w:r>
      <w:r w:rsidR="00F942DE">
        <w:rPr>
          <w:rFonts w:ascii="Times New Roman" w:hAnsi="Times New Roman" w:cs="Times New Roman"/>
          <w:sz w:val="24"/>
          <w:szCs w:val="24"/>
        </w:rPr>
        <w:t>s</w:t>
      </w:r>
      <w:r w:rsidR="00005FF6">
        <w:rPr>
          <w:rFonts w:ascii="Times New Roman" w:hAnsi="Times New Roman" w:cs="Times New Roman"/>
          <w:sz w:val="24"/>
          <w:szCs w:val="24"/>
        </w:rPr>
        <w:t>zkolna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EC0246" w:rsidRPr="0046685C" w:rsidRDefault="005F2BAE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2BAE">
        <w:rPr>
          <w:rFonts w:ascii="Times New Roman" w:hAnsi="Times New Roman" w:cs="Times New Roman"/>
          <w:sz w:val="24"/>
          <w:szCs w:val="24"/>
        </w:rPr>
        <w:t>Niektóre s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potkania informacyjne będą miały formę wspólnego przedsięwzięcia dla trzech sektorów programu Erasmus+ (Młodzieży, Edukacji </w:t>
      </w:r>
      <w:r w:rsidRPr="005F2BAE">
        <w:rPr>
          <w:rFonts w:ascii="Times New Roman" w:hAnsi="Times New Roman" w:cs="Times New Roman"/>
          <w:sz w:val="24"/>
          <w:szCs w:val="24"/>
        </w:rPr>
        <w:t>s</w:t>
      </w:r>
      <w:r w:rsidR="00EC7E3A" w:rsidRPr="005D6D0E">
        <w:rPr>
          <w:rFonts w:ascii="Times New Roman" w:hAnsi="Times New Roman" w:cs="Times New Roman"/>
          <w:sz w:val="24"/>
          <w:szCs w:val="24"/>
        </w:rPr>
        <w:t>zkolnej, Kształceni</w:t>
      </w:r>
      <w:r w:rsidR="005D6D0E">
        <w:rPr>
          <w:rFonts w:ascii="Times New Roman" w:hAnsi="Times New Roman" w:cs="Times New Roman"/>
          <w:sz w:val="24"/>
          <w:szCs w:val="24"/>
        </w:rPr>
        <w:t>a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 i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zkolenia </w:t>
      </w:r>
      <w:proofErr w:type="gramStart"/>
      <w:r w:rsidR="00CD0501">
        <w:rPr>
          <w:rFonts w:ascii="Times New Roman" w:hAnsi="Times New Roman" w:cs="Times New Roman"/>
          <w:sz w:val="24"/>
          <w:szCs w:val="24"/>
        </w:rPr>
        <w:t>z</w:t>
      </w:r>
      <w:r w:rsidR="00EC7E3A" w:rsidRPr="005D6D0E">
        <w:rPr>
          <w:rFonts w:ascii="Times New Roman" w:hAnsi="Times New Roman" w:cs="Times New Roman"/>
          <w:sz w:val="24"/>
          <w:szCs w:val="24"/>
        </w:rPr>
        <w:t>awodowe</w:t>
      </w:r>
      <w:r w:rsidR="00293618">
        <w:rPr>
          <w:rFonts w:ascii="Times New Roman" w:hAnsi="Times New Roman" w:cs="Times New Roman"/>
          <w:sz w:val="24"/>
          <w:szCs w:val="24"/>
        </w:rPr>
        <w:t>go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 ) </w:t>
      </w:r>
      <w:proofErr w:type="gramEnd"/>
      <w:r w:rsidR="00EC7E3A" w:rsidRPr="005D6D0E">
        <w:rPr>
          <w:rFonts w:ascii="Times New Roman" w:hAnsi="Times New Roman" w:cs="Times New Roman"/>
          <w:sz w:val="24"/>
          <w:szCs w:val="24"/>
        </w:rPr>
        <w:t xml:space="preserve">i będą prowadzone wspólnie przez 3 konsultantów (każdego z 3 ww. sektorów) w jednym województwie pod względem </w:t>
      </w:r>
      <w:r w:rsidR="001D0FFF">
        <w:rPr>
          <w:rFonts w:ascii="Times New Roman" w:hAnsi="Times New Roman" w:cs="Times New Roman"/>
          <w:sz w:val="24"/>
          <w:szCs w:val="24"/>
        </w:rPr>
        <w:t>logistycznym i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 merytorycznym</w:t>
      </w:r>
      <w:r w:rsidRPr="005F2BAE">
        <w:rPr>
          <w:rFonts w:ascii="Times New Roman" w:hAnsi="Times New Roman" w:cs="Times New Roman"/>
          <w:sz w:val="24"/>
          <w:szCs w:val="24"/>
        </w:rPr>
        <w:t xml:space="preserve"> lub będą </w:t>
      </w:r>
      <w:r w:rsidR="000A3375">
        <w:rPr>
          <w:rFonts w:ascii="Times New Roman" w:hAnsi="Times New Roman" w:cs="Times New Roman"/>
          <w:sz w:val="24"/>
          <w:szCs w:val="24"/>
        </w:rPr>
        <w:t>realizowane indywidualnie przez konsultanta z danego sektora</w:t>
      </w:r>
      <w:r w:rsidR="00AB7C00" w:rsidRPr="0046685C">
        <w:rPr>
          <w:rFonts w:ascii="Times New Roman" w:hAnsi="Times New Roman" w:cs="Times New Roman"/>
          <w:sz w:val="24"/>
          <w:szCs w:val="24"/>
        </w:rPr>
        <w:t>.</w:t>
      </w:r>
    </w:p>
    <w:p w:rsidR="00AB7C00" w:rsidRPr="004E2B5B" w:rsidRDefault="006D6B9A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5B">
        <w:rPr>
          <w:rFonts w:ascii="Times New Roman" w:hAnsi="Times New Roman" w:cs="Times New Roman"/>
          <w:sz w:val="24"/>
          <w:szCs w:val="24"/>
        </w:rPr>
        <w:t>struktura</w:t>
      </w:r>
      <w:proofErr w:type="gramEnd"/>
      <w:r w:rsidRPr="004E2B5B">
        <w:rPr>
          <w:rFonts w:ascii="Times New Roman" w:hAnsi="Times New Roman" w:cs="Times New Roman"/>
          <w:sz w:val="24"/>
          <w:szCs w:val="24"/>
        </w:rPr>
        <w:t xml:space="preserve"> Programu, podział na sektory</w:t>
      </w:r>
      <w:r w:rsidR="0066330D">
        <w:rPr>
          <w:rFonts w:ascii="Times New Roman" w:hAnsi="Times New Roman" w:cs="Times New Roman"/>
          <w:sz w:val="24"/>
          <w:szCs w:val="24"/>
        </w:rPr>
        <w:t xml:space="preserve"> i akcje,</w:t>
      </w:r>
      <w:r w:rsidRPr="004E2B5B">
        <w:rPr>
          <w:rFonts w:ascii="Times New Roman" w:hAnsi="Times New Roman" w:cs="Times New Roman"/>
          <w:sz w:val="24"/>
          <w:szCs w:val="24"/>
        </w:rPr>
        <w:t xml:space="preserve"> i ich specyfika </w:t>
      </w:r>
    </w:p>
    <w:p w:rsidR="0066330D" w:rsidRPr="004E2B5B" w:rsidRDefault="0066330D" w:rsidP="0066330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5B">
        <w:rPr>
          <w:rFonts w:ascii="Times New Roman" w:hAnsi="Times New Roman" w:cs="Times New Roman"/>
          <w:sz w:val="24"/>
          <w:szCs w:val="24"/>
        </w:rPr>
        <w:t>priorytety</w:t>
      </w:r>
      <w:proofErr w:type="gramEnd"/>
      <w:r w:rsidRPr="004E2B5B">
        <w:rPr>
          <w:rFonts w:ascii="Times New Roman" w:hAnsi="Times New Roman" w:cs="Times New Roman"/>
          <w:sz w:val="24"/>
          <w:szCs w:val="24"/>
        </w:rPr>
        <w:t xml:space="preserve"> programu</w:t>
      </w:r>
    </w:p>
    <w:p w:rsidR="0066330D" w:rsidRPr="004E2B5B" w:rsidRDefault="0066330D" w:rsidP="0066330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formalne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jakościowe kryteria oceny wniosków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5B">
        <w:rPr>
          <w:rFonts w:ascii="Times New Roman" w:hAnsi="Times New Roman" w:cs="Times New Roman"/>
          <w:sz w:val="24"/>
          <w:szCs w:val="24"/>
        </w:rPr>
        <w:t>cykl</w:t>
      </w:r>
      <w:proofErr w:type="gramEnd"/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r w:rsidR="0066330D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E2B5B">
        <w:rPr>
          <w:rFonts w:ascii="Times New Roman" w:hAnsi="Times New Roman" w:cs="Times New Roman"/>
          <w:sz w:val="24"/>
          <w:szCs w:val="24"/>
        </w:rPr>
        <w:t>projekt</w:t>
      </w:r>
      <w:r w:rsidR="0066330D">
        <w:rPr>
          <w:rFonts w:ascii="Times New Roman" w:hAnsi="Times New Roman" w:cs="Times New Roman"/>
          <w:sz w:val="24"/>
          <w:szCs w:val="24"/>
        </w:rPr>
        <w:t>u</w:t>
      </w:r>
      <w:r w:rsidRPr="004E2B5B">
        <w:rPr>
          <w:rFonts w:ascii="Times New Roman" w:hAnsi="Times New Roman" w:cs="Times New Roman"/>
          <w:sz w:val="24"/>
          <w:szCs w:val="24"/>
        </w:rPr>
        <w:t xml:space="preserve"> (zarządzanie i sprawozdawczość),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5B">
        <w:rPr>
          <w:rFonts w:ascii="Times New Roman" w:hAnsi="Times New Roman" w:cs="Times New Roman"/>
          <w:sz w:val="24"/>
          <w:szCs w:val="24"/>
        </w:rPr>
        <w:t>budżet</w:t>
      </w:r>
      <w:proofErr w:type="gramEnd"/>
      <w:r w:rsidR="0066330D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5B">
        <w:rPr>
          <w:rFonts w:ascii="Times New Roman" w:hAnsi="Times New Roman" w:cs="Times New Roman"/>
          <w:sz w:val="24"/>
          <w:szCs w:val="24"/>
        </w:rPr>
        <w:t>wniosek</w:t>
      </w:r>
      <w:proofErr w:type="gramEnd"/>
      <w:r w:rsidRPr="004E2B5B">
        <w:rPr>
          <w:rFonts w:ascii="Times New Roman" w:hAnsi="Times New Roman" w:cs="Times New Roman"/>
          <w:sz w:val="24"/>
          <w:szCs w:val="24"/>
        </w:rPr>
        <w:t xml:space="preserve"> elektroniczny, procedura URF, PIC,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Tool</w:t>
      </w:r>
      <w:proofErr w:type="spellEnd"/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5B">
        <w:rPr>
          <w:rFonts w:ascii="Times New Roman" w:hAnsi="Times New Roman" w:cs="Times New Roman"/>
          <w:sz w:val="24"/>
          <w:szCs w:val="24"/>
        </w:rPr>
        <w:t>poszukiwanie</w:t>
      </w:r>
      <w:proofErr w:type="gramEnd"/>
      <w:r w:rsidRPr="004E2B5B">
        <w:rPr>
          <w:rFonts w:ascii="Times New Roman" w:hAnsi="Times New Roman" w:cs="Times New Roman"/>
          <w:sz w:val="24"/>
          <w:szCs w:val="24"/>
        </w:rPr>
        <w:t xml:space="preserve"> partnerów do realizacji projektów: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Eurodesk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  <w:r w:rsidR="004E2B5B">
        <w:rPr>
          <w:rFonts w:ascii="Times New Roman" w:hAnsi="Times New Roman" w:cs="Times New Roman"/>
          <w:sz w:val="24"/>
          <w:szCs w:val="24"/>
        </w:rPr>
        <w:t>OTLAS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5B">
        <w:rPr>
          <w:rFonts w:ascii="Times New Roman" w:hAnsi="Times New Roman" w:cs="Times New Roman"/>
          <w:sz w:val="24"/>
          <w:szCs w:val="24"/>
        </w:rPr>
        <w:t>informacja</w:t>
      </w:r>
      <w:proofErr w:type="gramEnd"/>
      <w:r w:rsidRPr="004E2B5B">
        <w:rPr>
          <w:rFonts w:ascii="Times New Roman" w:hAnsi="Times New Roman" w:cs="Times New Roman"/>
          <w:sz w:val="24"/>
          <w:szCs w:val="24"/>
        </w:rPr>
        <w:t xml:space="preserve"> na temat certyfikatów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A903AA" w:rsidRPr="004E2B5B" w:rsidRDefault="006D6B9A" w:rsidP="00A903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6D6B9A" w:rsidRPr="003A62D4" w:rsidRDefault="00462078" w:rsidP="006D6B9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03AA" w:rsidRPr="00BC2CE3">
        <w:rPr>
          <w:rFonts w:ascii="Times New Roman" w:hAnsi="Times New Roman" w:cs="Times New Roman"/>
          <w:sz w:val="24"/>
          <w:szCs w:val="24"/>
        </w:rPr>
        <w:t xml:space="preserve"> spotka</w:t>
      </w:r>
      <w:r w:rsidR="004214DE" w:rsidRPr="00BC2CE3">
        <w:rPr>
          <w:rFonts w:ascii="Times New Roman" w:hAnsi="Times New Roman" w:cs="Times New Roman"/>
          <w:sz w:val="24"/>
          <w:szCs w:val="24"/>
        </w:rPr>
        <w:t>ń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4214DE">
        <w:rPr>
          <w:rFonts w:ascii="Times New Roman" w:hAnsi="Times New Roman" w:cs="Times New Roman"/>
          <w:sz w:val="24"/>
          <w:szCs w:val="24"/>
        </w:rPr>
        <w:t>ych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mus</w:t>
      </w:r>
      <w:r w:rsidR="004214DE">
        <w:rPr>
          <w:rFonts w:ascii="Times New Roman" w:hAnsi="Times New Roman" w:cs="Times New Roman"/>
          <w:sz w:val="24"/>
          <w:szCs w:val="24"/>
        </w:rPr>
        <w:t>i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zostać zrealizowan</w:t>
      </w:r>
      <w:r w:rsidR="004214DE">
        <w:rPr>
          <w:rFonts w:ascii="Times New Roman" w:hAnsi="Times New Roman" w:cs="Times New Roman"/>
          <w:sz w:val="24"/>
          <w:szCs w:val="24"/>
        </w:rPr>
        <w:t>ych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</w:t>
      </w:r>
      <w:r w:rsidR="00A903AA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okresie: </w:t>
      </w:r>
      <w:r w:rsidR="000165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03DF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803DF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.2015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3AA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6330D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03AA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1.03.201</w:t>
      </w:r>
      <w:r w:rsidR="0066330D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777E0B" w:rsidRPr="004E2B5B" w:rsidRDefault="00777E0B" w:rsidP="00B6352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Default="001213BC" w:rsidP="00B63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lastRenderedPageBreak/>
        <w:t>Organizacja spotkań</w:t>
      </w:r>
    </w:p>
    <w:p w:rsidR="00B63523" w:rsidRPr="00B63523" w:rsidRDefault="00B63523" w:rsidP="00B6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9A" w:rsidRPr="004E2B5B" w:rsidRDefault="00E47EF9" w:rsidP="00B63523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Spotkania informacyjne będą odbywały się</w:t>
      </w:r>
      <w:r w:rsidR="004A529B">
        <w:rPr>
          <w:rFonts w:ascii="Times New Roman" w:hAnsi="Times New Roman" w:cs="Times New Roman"/>
          <w:sz w:val="24"/>
          <w:szCs w:val="24"/>
        </w:rPr>
        <w:t xml:space="preserve"> </w:t>
      </w:r>
      <w:r w:rsidR="0066330D">
        <w:rPr>
          <w:rFonts w:ascii="Times New Roman" w:hAnsi="Times New Roman" w:cs="Times New Roman"/>
          <w:sz w:val="24"/>
          <w:szCs w:val="24"/>
        </w:rPr>
        <w:t>na terenie danego województwa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6D6B9A" w:rsidRPr="004E2B5B" w:rsidRDefault="006D6B9A" w:rsidP="00B63523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 każdym spotkaniu informacyjnym weźmie udział minimum 50 osób.</w:t>
      </w:r>
      <w:r w:rsidR="0010657A" w:rsidRPr="004E2B5B">
        <w:rPr>
          <w:rFonts w:ascii="Times New Roman" w:hAnsi="Times New Roman" w:cs="Times New Roman"/>
          <w:sz w:val="24"/>
          <w:szCs w:val="24"/>
        </w:rPr>
        <w:t xml:space="preserve"> W tym Zamawiający zaznacza udział maksymalnie dwóch osób z jednej organizacji.</w:t>
      </w:r>
    </w:p>
    <w:p w:rsidR="006D6B9A" w:rsidRPr="004E2B5B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Potwierdzeniem zrealizowanego spotkania i liczby uczestniczących w nim osób będzie lista z podpisami uczestników z dnia spotkania</w:t>
      </w:r>
      <w:r w:rsidR="004A529B">
        <w:rPr>
          <w:rFonts w:ascii="Times New Roman" w:hAnsi="Times New Roman" w:cs="Times New Roman"/>
          <w:sz w:val="24"/>
          <w:szCs w:val="24"/>
        </w:rPr>
        <w:t xml:space="preserve"> załączona do sprawozdania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6D6B9A" w:rsidRPr="004E2B5B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4E2B5B">
        <w:rPr>
          <w:rFonts w:ascii="Times New Roman" w:hAnsi="Times New Roman" w:cs="Times New Roman"/>
          <w:sz w:val="24"/>
          <w:szCs w:val="24"/>
        </w:rPr>
        <w:t>Wykonawcy przeprowadzającego</w:t>
      </w:r>
      <w:r w:rsidRPr="004E2B5B">
        <w:rPr>
          <w:rFonts w:ascii="Times New Roman" w:hAnsi="Times New Roman" w:cs="Times New Roman"/>
          <w:sz w:val="24"/>
          <w:szCs w:val="24"/>
        </w:rPr>
        <w:t xml:space="preserve"> spotkanie informacyjne jest zamówieni</w:t>
      </w:r>
      <w:r w:rsidR="00005FF6">
        <w:rPr>
          <w:rFonts w:ascii="Times New Roman" w:hAnsi="Times New Roman" w:cs="Times New Roman"/>
          <w:sz w:val="24"/>
          <w:szCs w:val="24"/>
        </w:rPr>
        <w:t>e</w:t>
      </w:r>
      <w:r w:rsidRPr="004E2B5B">
        <w:rPr>
          <w:rFonts w:ascii="Times New Roman" w:hAnsi="Times New Roman" w:cs="Times New Roman"/>
          <w:sz w:val="24"/>
          <w:szCs w:val="24"/>
        </w:rPr>
        <w:t xml:space="preserve"> usługi cateringowej i wynajmu określonej sali ze sprzętem</w:t>
      </w:r>
      <w:r w:rsidR="00005FF6">
        <w:rPr>
          <w:rFonts w:ascii="Times New Roman" w:hAnsi="Times New Roman" w:cs="Times New Roman"/>
          <w:sz w:val="24"/>
          <w:szCs w:val="24"/>
        </w:rPr>
        <w:t>,</w:t>
      </w:r>
      <w:r w:rsidRPr="004E2B5B">
        <w:rPr>
          <w:rFonts w:ascii="Times New Roman" w:hAnsi="Times New Roman" w:cs="Times New Roman"/>
          <w:sz w:val="24"/>
          <w:szCs w:val="24"/>
        </w:rPr>
        <w:t xml:space="preserve"> bądź jej udostępnieni</w:t>
      </w:r>
      <w:r w:rsidR="00005FF6">
        <w:rPr>
          <w:rFonts w:ascii="Times New Roman" w:hAnsi="Times New Roman" w:cs="Times New Roman"/>
          <w:sz w:val="24"/>
          <w:szCs w:val="24"/>
        </w:rPr>
        <w:t>e</w:t>
      </w:r>
      <w:r w:rsidRPr="004E2B5B">
        <w:rPr>
          <w:rFonts w:ascii="Times New Roman" w:hAnsi="Times New Roman" w:cs="Times New Roman"/>
          <w:sz w:val="24"/>
          <w:szCs w:val="24"/>
        </w:rPr>
        <w:t xml:space="preserve"> przez Wykonawcę.</w:t>
      </w:r>
    </w:p>
    <w:p w:rsidR="00C666FE" w:rsidRPr="004E2B5B" w:rsidRDefault="00C666FE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zapewnia podczas spotkania info</w:t>
      </w:r>
      <w:r w:rsidR="00245340" w:rsidRPr="004E2B5B">
        <w:rPr>
          <w:rFonts w:ascii="Times New Roman" w:hAnsi="Times New Roman" w:cs="Times New Roman"/>
          <w:sz w:val="24"/>
          <w:szCs w:val="24"/>
        </w:rPr>
        <w:t xml:space="preserve">rmacyjnego catering. Minimalny zakres poczęstunku to: </w:t>
      </w:r>
      <w:r w:rsidRPr="004E2B5B">
        <w:rPr>
          <w:rFonts w:ascii="Times New Roman" w:hAnsi="Times New Roman" w:cs="Times New Roman"/>
          <w:sz w:val="24"/>
          <w:szCs w:val="24"/>
        </w:rPr>
        <w:t>napoje (kawa, herbata, woda) oraz ciastka</w:t>
      </w:r>
      <w:r w:rsidR="004214DE">
        <w:rPr>
          <w:rFonts w:ascii="Times New Roman" w:hAnsi="Times New Roman" w:cs="Times New Roman"/>
          <w:sz w:val="24"/>
          <w:szCs w:val="24"/>
        </w:rPr>
        <w:t xml:space="preserve"> i</w:t>
      </w:r>
      <w:r w:rsidRPr="004E2B5B">
        <w:rPr>
          <w:rFonts w:ascii="Times New Roman" w:hAnsi="Times New Roman" w:cs="Times New Roman"/>
          <w:sz w:val="24"/>
          <w:szCs w:val="24"/>
        </w:rPr>
        <w:t xml:space="preserve"> kanapki</w:t>
      </w:r>
      <w:r w:rsidR="00245340" w:rsidRPr="004E2B5B">
        <w:rPr>
          <w:rFonts w:ascii="Times New Roman" w:hAnsi="Times New Roman" w:cs="Times New Roman"/>
          <w:sz w:val="24"/>
          <w:szCs w:val="24"/>
        </w:rPr>
        <w:t>.</w:t>
      </w:r>
    </w:p>
    <w:p w:rsidR="00E47EF9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Czas trwania jednodniowego spotkania to </w:t>
      </w:r>
      <w:r w:rsidR="0066330D">
        <w:rPr>
          <w:rFonts w:ascii="Times New Roman" w:hAnsi="Times New Roman" w:cs="Times New Roman"/>
          <w:sz w:val="24"/>
          <w:szCs w:val="24"/>
        </w:rPr>
        <w:t>5</w:t>
      </w:r>
      <w:r w:rsidRPr="004E2B5B">
        <w:rPr>
          <w:rFonts w:ascii="Times New Roman" w:hAnsi="Times New Roman" w:cs="Times New Roman"/>
          <w:sz w:val="24"/>
          <w:szCs w:val="24"/>
        </w:rPr>
        <w:t xml:space="preserve"> godzin </w:t>
      </w:r>
      <w:r w:rsidR="004214DE">
        <w:rPr>
          <w:rFonts w:ascii="Times New Roman" w:hAnsi="Times New Roman" w:cs="Times New Roman"/>
          <w:sz w:val="24"/>
          <w:szCs w:val="24"/>
        </w:rPr>
        <w:t>zegarowych</w:t>
      </w:r>
      <w:r w:rsidR="00446A76">
        <w:rPr>
          <w:rFonts w:ascii="Times New Roman" w:hAnsi="Times New Roman" w:cs="Times New Roman"/>
          <w:sz w:val="24"/>
          <w:szCs w:val="24"/>
        </w:rPr>
        <w:t xml:space="preserve"> </w:t>
      </w:r>
      <w:r w:rsidRPr="004E2B5B">
        <w:rPr>
          <w:rFonts w:ascii="Times New Roman" w:hAnsi="Times New Roman" w:cs="Times New Roman"/>
          <w:sz w:val="24"/>
          <w:szCs w:val="24"/>
        </w:rPr>
        <w:t>uwzględniając w tym przerwy.</w:t>
      </w:r>
    </w:p>
    <w:p w:rsidR="004E2B5B" w:rsidRPr="004E2B5B" w:rsidRDefault="004E2B5B" w:rsidP="004E2B5B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4E2B5B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777E0B" w:rsidRPr="004E2B5B" w:rsidRDefault="00777E0B" w:rsidP="00777E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4E2B5B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777E0B" w:rsidRPr="004E2B5B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777E0B" w:rsidRPr="004E2B5B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Promocję spotkań inf</w:t>
      </w:r>
      <w:r w:rsidR="005C7A7D" w:rsidRPr="004E2B5B">
        <w:rPr>
          <w:rFonts w:ascii="Times New Roman" w:hAnsi="Times New Roman" w:cs="Times New Roman"/>
          <w:sz w:val="24"/>
          <w:szCs w:val="24"/>
        </w:rPr>
        <w:t xml:space="preserve">ormacyjnych i rekrutację </w:t>
      </w:r>
      <w:r w:rsidRPr="004E2B5B">
        <w:rPr>
          <w:rFonts w:ascii="Times New Roman" w:hAnsi="Times New Roman" w:cs="Times New Roman"/>
          <w:sz w:val="24"/>
          <w:szCs w:val="24"/>
        </w:rPr>
        <w:t>należy przeprowadzać przez stronę internetową Wykonawcy.</w:t>
      </w:r>
    </w:p>
    <w:p w:rsidR="001213BC" w:rsidRPr="004E2B5B" w:rsidRDefault="00777E0B" w:rsidP="00F223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10" w:history="1">
        <w:r w:rsidRPr="004E2B5B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4E2B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23B9" w:rsidRPr="004E2B5B" w:rsidRDefault="00F223B9" w:rsidP="00B63523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D0501" w:rsidRDefault="001213BC" w:rsidP="00B63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B63523" w:rsidRPr="00B63523" w:rsidRDefault="00B63523" w:rsidP="00B6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840" w:rsidRPr="00E05A04" w:rsidRDefault="005F2BAE" w:rsidP="00B6352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usługi punktu konsultacyjnego w okresie</w:t>
      </w:r>
      <w:r w:rsidRPr="00E05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654D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078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listopada</w:t>
      </w:r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31 marca 2017.</w:t>
      </w:r>
    </w:p>
    <w:p w:rsidR="00F6015A" w:rsidRPr="00E05A04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 celu udzielania konsultacji indywidualnych będzie dostępny minimum </w:t>
      </w:r>
      <w:r w:rsidR="00DC3528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godzin w okresie </w:t>
      </w:r>
      <w:r w:rsidR="0001654D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</w:t>
      </w:r>
      <w:r w:rsidR="001E140E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stopada</w:t>
      </w: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31 grudnia 2015.</w:t>
      </w:r>
    </w:p>
    <w:p w:rsidR="00F6015A" w:rsidRPr="00E05A04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Wykonawca w celu udzielania konsultacji indywidualnych będzie dostępny minimum 60 godzin w okresie 1 stycznia – 30 czerwca 2016.</w:t>
      </w:r>
    </w:p>
    <w:p w:rsidR="00F6015A" w:rsidRPr="00E05A04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Wykonawca w celu udzielania konsultacji indywidualnych będzie dostępny minimum 60 godzin w okresie 1 lipca – 31 grudnia 2016</w:t>
      </w:r>
    </w:p>
    <w:p w:rsidR="00F6015A" w:rsidRPr="00E05A04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Wykonawca w celu udzielania konsultacji indywidualnych będzie dostępny minimum 30 godzin w okresie 1 stycznia – 31 marca 2017.</w:t>
      </w:r>
    </w:p>
    <w:p w:rsidR="00C27D17" w:rsidRPr="00F6015A" w:rsidRDefault="008B0840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konsultacyjne świadczone przez </w:t>
      </w:r>
      <w:r w:rsidR="00BF120D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Wykonawcę muszą odbywać się w dni robocze,</w:t>
      </w:r>
      <w:r w:rsidR="00FE2208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określonym przez Wykonawcę zakresie</w:t>
      </w:r>
      <w:r w:rsidR="00FE2208">
        <w:rPr>
          <w:rFonts w:ascii="Times New Roman" w:hAnsi="Times New Roman" w:cs="Times New Roman"/>
          <w:sz w:val="24"/>
          <w:szCs w:val="24"/>
        </w:rPr>
        <w:t xml:space="preserve"> godzin i dni.</w:t>
      </w:r>
    </w:p>
    <w:p w:rsidR="00C27D17" w:rsidRPr="00F6015A" w:rsidRDefault="00FE2208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konsultacyjne mogą być świadczone w formie: kontaktu </w:t>
      </w:r>
      <w:r w:rsidR="005F2BAE" w:rsidRPr="005F2BAE">
        <w:rPr>
          <w:rFonts w:ascii="Times New Roman" w:hAnsi="Times New Roman" w:cs="Times New Roman"/>
          <w:sz w:val="24"/>
          <w:szCs w:val="24"/>
        </w:rPr>
        <w:t>osobistego, telefonicznego, mailowego (konsultant wynagradzany jest za dyspozycyjność w wyznaczonych godzinach pracy).</w:t>
      </w:r>
    </w:p>
    <w:p w:rsidR="001213BC" w:rsidRPr="00F6015A" w:rsidRDefault="00C27D17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5A">
        <w:rPr>
          <w:rFonts w:ascii="Times New Roman" w:hAnsi="Times New Roman" w:cs="Times New Roman"/>
          <w:sz w:val="24"/>
          <w:szCs w:val="24"/>
        </w:rPr>
        <w:t xml:space="preserve">Wykonawca musi </w:t>
      </w:r>
      <w:proofErr w:type="gramStart"/>
      <w:r w:rsidRPr="00F6015A">
        <w:rPr>
          <w:rFonts w:ascii="Times New Roman" w:hAnsi="Times New Roman" w:cs="Times New Roman"/>
          <w:sz w:val="24"/>
          <w:szCs w:val="24"/>
        </w:rPr>
        <w:t>zapewnić aby</w:t>
      </w:r>
      <w:proofErr w:type="gramEnd"/>
      <w:r w:rsidRPr="00F6015A">
        <w:rPr>
          <w:rFonts w:ascii="Times New Roman" w:hAnsi="Times New Roman" w:cs="Times New Roman"/>
          <w:sz w:val="24"/>
          <w:szCs w:val="24"/>
        </w:rPr>
        <w:t xml:space="preserve"> usługi konsultacyjne były </w:t>
      </w:r>
      <w:r w:rsidR="005F2BAE" w:rsidRPr="005F2BAE">
        <w:rPr>
          <w:rFonts w:ascii="Times New Roman" w:hAnsi="Times New Roman" w:cs="Times New Roman"/>
          <w:sz w:val="24"/>
          <w:szCs w:val="24"/>
        </w:rPr>
        <w:t>dostępne minimum 3 godziny tygodniowo</w:t>
      </w:r>
      <w:r w:rsidR="00D7300A" w:rsidRPr="00F6015A">
        <w:rPr>
          <w:rFonts w:ascii="Times New Roman" w:hAnsi="Times New Roman" w:cs="Times New Roman"/>
          <w:sz w:val="24"/>
          <w:szCs w:val="24"/>
        </w:rPr>
        <w:t>.</w:t>
      </w:r>
    </w:p>
    <w:p w:rsidR="00D7300A" w:rsidRPr="004E2B5B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Dane teleadresowe konsultanta (adres mailowy, numer telefonu) oraz adres miejsca gdzie będzie realizowana usługa konsultacji indywidualnych zostanie zamieszczona na stronie internetowej programu Erasmu</w:t>
      </w:r>
      <w:r w:rsidR="004E2B5B">
        <w:rPr>
          <w:rFonts w:ascii="Times New Roman" w:hAnsi="Times New Roman" w:cs="Times New Roman"/>
          <w:sz w:val="24"/>
          <w:szCs w:val="24"/>
        </w:rPr>
        <w:t>s</w:t>
      </w:r>
      <w:r w:rsidRPr="004E2B5B">
        <w:rPr>
          <w:rFonts w:ascii="Times New Roman" w:hAnsi="Times New Roman" w:cs="Times New Roman"/>
          <w:sz w:val="24"/>
          <w:szCs w:val="24"/>
        </w:rPr>
        <w:t xml:space="preserve">+. </w:t>
      </w:r>
    </w:p>
    <w:p w:rsidR="003874D2" w:rsidRPr="003874D2" w:rsidRDefault="003874D2" w:rsidP="00CD050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Narodowa Agencja programu Erasmus+ zastrzega sobie prawo weryfikacji rzetelności oraz terminowości pracy konsultanta, </w:t>
      </w:r>
      <w:proofErr w:type="gramStart"/>
      <w:r w:rsidRPr="003874D2">
        <w:rPr>
          <w:rFonts w:ascii="Times New Roman" w:hAnsi="Times New Roman" w:cs="Times New Roman"/>
          <w:sz w:val="24"/>
          <w:szCs w:val="24"/>
        </w:rPr>
        <w:t>monitorując jakość</w:t>
      </w:r>
      <w:proofErr w:type="gramEnd"/>
      <w:r w:rsidRPr="003874D2">
        <w:rPr>
          <w:rFonts w:ascii="Times New Roman" w:hAnsi="Times New Roman" w:cs="Times New Roman"/>
          <w:sz w:val="24"/>
          <w:szCs w:val="24"/>
        </w:rPr>
        <w:t xml:space="preserve"> wykonywanych zadań. </w:t>
      </w:r>
    </w:p>
    <w:p w:rsidR="003874D2" w:rsidRPr="003874D2" w:rsidRDefault="003874D2" w:rsidP="00CD050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</w:t>
      </w:r>
      <w:proofErr w:type="gramStart"/>
      <w:r w:rsidRPr="003874D2">
        <w:rPr>
          <w:rFonts w:ascii="Times New Roman" w:hAnsi="Times New Roman" w:cs="Times New Roman"/>
          <w:sz w:val="24"/>
          <w:szCs w:val="24"/>
        </w:rPr>
        <w:t>naruszenia jakości</w:t>
      </w:r>
      <w:proofErr w:type="gramEnd"/>
      <w:r w:rsidRPr="003874D2">
        <w:rPr>
          <w:rFonts w:ascii="Times New Roman" w:hAnsi="Times New Roman" w:cs="Times New Roman"/>
          <w:sz w:val="24"/>
          <w:szCs w:val="24"/>
        </w:rPr>
        <w:t>, terminowości oraz zasad pracy Zamawiający zastrzega sobie prawo</w:t>
      </w:r>
      <w:r>
        <w:rPr>
          <w:rFonts w:ascii="Times New Roman" w:hAnsi="Times New Roman" w:cs="Times New Roman"/>
          <w:sz w:val="24"/>
          <w:szCs w:val="24"/>
        </w:rPr>
        <w:t xml:space="preserve"> rozwiązania umowy z Wykonawcą.</w:t>
      </w:r>
    </w:p>
    <w:p w:rsidR="001213BC" w:rsidRPr="004E2B5B" w:rsidRDefault="001213BC" w:rsidP="00CD050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4E2B5B" w:rsidRDefault="001213BC" w:rsidP="00CD0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C27D17" w:rsidRPr="004E2B5B" w:rsidRDefault="00C27D17" w:rsidP="00CD05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3A62D4" w:rsidRDefault="00C27D17" w:rsidP="00CD0501">
      <w:pPr>
        <w:pStyle w:val="Akapitzlist"/>
        <w:numPr>
          <w:ilvl w:val="0"/>
          <w:numId w:val="16"/>
        </w:numPr>
        <w:spacing w:after="0" w:line="240" w:lineRule="auto"/>
        <w:ind w:hanging="5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Wykonawca ma obowiązek rozliczyć się z Zamawiającym z </w:t>
      </w:r>
      <w:r w:rsidR="00F6015A" w:rsidRPr="004E2B5B">
        <w:rPr>
          <w:rFonts w:ascii="Times New Roman" w:hAnsi="Times New Roman" w:cs="Times New Roman"/>
          <w:sz w:val="24"/>
          <w:szCs w:val="24"/>
        </w:rPr>
        <w:t xml:space="preserve">realizacji założonego planu spotkań i konsultacji </w:t>
      </w:r>
      <w:r w:rsidR="00F6015A">
        <w:rPr>
          <w:rFonts w:ascii="Times New Roman" w:hAnsi="Times New Roman" w:cs="Times New Roman"/>
          <w:sz w:val="24"/>
          <w:szCs w:val="24"/>
        </w:rPr>
        <w:t xml:space="preserve">oraz </w:t>
      </w:r>
      <w:r w:rsidRPr="004E2B5B">
        <w:rPr>
          <w:rFonts w:ascii="Times New Roman" w:hAnsi="Times New Roman" w:cs="Times New Roman"/>
          <w:sz w:val="24"/>
          <w:szCs w:val="24"/>
        </w:rPr>
        <w:t xml:space="preserve">poniesionych kosztów w </w:t>
      </w:r>
      <w:r w:rsidR="00F6015A">
        <w:rPr>
          <w:rFonts w:ascii="Times New Roman" w:hAnsi="Times New Roman" w:cs="Times New Roman"/>
          <w:sz w:val="24"/>
          <w:szCs w:val="24"/>
        </w:rPr>
        <w:t>następujących terminach</w:t>
      </w:r>
      <w:r w:rsidRPr="004E2B5B">
        <w:rPr>
          <w:rFonts w:ascii="Times New Roman" w:hAnsi="Times New Roman" w:cs="Times New Roman"/>
          <w:sz w:val="24"/>
          <w:szCs w:val="24"/>
        </w:rPr>
        <w:t>:</w:t>
      </w:r>
    </w:p>
    <w:p w:rsidR="00E03C12" w:rsidRPr="00DC3528" w:rsidRDefault="00647B48" w:rsidP="00CD0501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C12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sprawozdanie do 10 grudnia 2015 (za okres </w:t>
      </w:r>
      <w:r w:rsidR="000165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03C12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352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03C12" w:rsidRPr="00DC3528">
        <w:rPr>
          <w:rFonts w:ascii="Times New Roman" w:hAnsi="Times New Roman" w:cs="Times New Roman"/>
          <w:sz w:val="24"/>
          <w:szCs w:val="24"/>
        </w:rPr>
        <w:t xml:space="preserve"> – </w:t>
      </w:r>
      <w:r w:rsidR="00E03C12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3104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03C12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53104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3C12"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>.2015)</w:t>
      </w:r>
    </w:p>
    <w:p w:rsidR="00E03C12" w:rsidRPr="00BC2CE3" w:rsidRDefault="00E03C12" w:rsidP="00CD0501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C2CE3">
        <w:rPr>
          <w:rFonts w:ascii="Times New Roman" w:hAnsi="Times New Roman" w:cs="Times New Roman"/>
          <w:color w:val="000000" w:themeColor="text1"/>
          <w:sz w:val="24"/>
          <w:szCs w:val="24"/>
        </w:rPr>
        <w:t>sprawozdanie</w:t>
      </w:r>
      <w:proofErr w:type="gramEnd"/>
      <w:r w:rsidRPr="00BC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8 lipca 2016 (za okres 1.01 – 30.06.2016)</w:t>
      </w:r>
    </w:p>
    <w:p w:rsidR="00E03C12" w:rsidRPr="00BC2CE3" w:rsidRDefault="00E03C12" w:rsidP="00CD0501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C2CE3">
        <w:rPr>
          <w:rFonts w:ascii="Times New Roman" w:hAnsi="Times New Roman" w:cs="Times New Roman"/>
          <w:color w:val="000000" w:themeColor="text1"/>
          <w:sz w:val="24"/>
          <w:szCs w:val="24"/>
        </w:rPr>
        <w:t>sprawozdanie</w:t>
      </w:r>
      <w:proofErr w:type="gramEnd"/>
      <w:r w:rsidRPr="00BC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9 grudnia 2016 (za okres 1.07 – 3</w:t>
      </w:r>
      <w:r w:rsidR="00A53104" w:rsidRPr="00BC2CE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C2CE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53104" w:rsidRPr="00BC2C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C2CE3">
        <w:rPr>
          <w:rFonts w:ascii="Times New Roman" w:hAnsi="Times New Roman" w:cs="Times New Roman"/>
          <w:color w:val="000000" w:themeColor="text1"/>
          <w:sz w:val="24"/>
          <w:szCs w:val="24"/>
        </w:rPr>
        <w:t>.2016)</w:t>
      </w:r>
    </w:p>
    <w:p w:rsidR="00E03C12" w:rsidRPr="00E03C12" w:rsidRDefault="00E03C12" w:rsidP="00CD0501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C12">
        <w:rPr>
          <w:rFonts w:ascii="Times New Roman" w:hAnsi="Times New Roman" w:cs="Times New Roman"/>
          <w:sz w:val="24"/>
          <w:szCs w:val="24"/>
        </w:rPr>
        <w:t>sprawozdanie</w:t>
      </w:r>
      <w:proofErr w:type="gramEnd"/>
      <w:r w:rsidRPr="00E03C12">
        <w:rPr>
          <w:rFonts w:ascii="Times New Roman" w:hAnsi="Times New Roman" w:cs="Times New Roman"/>
          <w:sz w:val="24"/>
          <w:szCs w:val="24"/>
        </w:rPr>
        <w:t xml:space="preserve"> do 10 kwietnia 2</w:t>
      </w:r>
      <w:r w:rsidR="007937A9">
        <w:rPr>
          <w:rFonts w:ascii="Times New Roman" w:hAnsi="Times New Roman" w:cs="Times New Roman"/>
          <w:sz w:val="24"/>
          <w:szCs w:val="24"/>
        </w:rPr>
        <w:t>017 ( za okres 1.01 – 31.03.2017</w:t>
      </w:r>
      <w:r w:rsidRPr="00E03C12">
        <w:rPr>
          <w:rFonts w:ascii="Times New Roman" w:hAnsi="Times New Roman" w:cs="Times New Roman"/>
          <w:sz w:val="24"/>
          <w:szCs w:val="24"/>
        </w:rPr>
        <w:t>)</w:t>
      </w:r>
    </w:p>
    <w:p w:rsidR="00C27D17" w:rsidRPr="004E2B5B" w:rsidRDefault="00C27D17" w:rsidP="00CD0501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34ED4" w:rsidRPr="004E2B5B" w:rsidRDefault="00C27D17" w:rsidP="00CD0501">
      <w:pPr>
        <w:pStyle w:val="Akapitzlist"/>
        <w:numPr>
          <w:ilvl w:val="0"/>
          <w:numId w:val="16"/>
        </w:numPr>
        <w:spacing w:after="0" w:line="24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Każde sprawozdanie </w:t>
      </w:r>
      <w:r w:rsidR="00A34ED4" w:rsidRPr="004E2B5B">
        <w:rPr>
          <w:rFonts w:ascii="Times New Roman" w:hAnsi="Times New Roman" w:cs="Times New Roman"/>
          <w:sz w:val="24"/>
          <w:szCs w:val="24"/>
        </w:rPr>
        <w:t xml:space="preserve">w celu oceny realizacji zleconych zadań i jako podstawa do wypłaty środków finansowych </w:t>
      </w:r>
      <w:r w:rsidRPr="004E2B5B">
        <w:rPr>
          <w:rFonts w:ascii="Times New Roman" w:hAnsi="Times New Roman" w:cs="Times New Roman"/>
          <w:sz w:val="24"/>
          <w:szCs w:val="24"/>
        </w:rPr>
        <w:t>musi być poparte</w:t>
      </w:r>
      <w:r w:rsidR="00A34ED4" w:rsidRPr="004E2B5B">
        <w:rPr>
          <w:rFonts w:ascii="Times New Roman" w:hAnsi="Times New Roman" w:cs="Times New Roman"/>
          <w:sz w:val="24"/>
          <w:szCs w:val="24"/>
        </w:rPr>
        <w:t>:</w:t>
      </w:r>
    </w:p>
    <w:p w:rsidR="00A34ED4" w:rsidRPr="0066225D" w:rsidRDefault="00C27D17" w:rsidP="00CD0501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5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gramStart"/>
      <w:r w:rsidRPr="0066225D">
        <w:rPr>
          <w:rFonts w:ascii="Times New Roman" w:hAnsi="Times New Roman" w:cs="Times New Roman"/>
          <w:sz w:val="24"/>
          <w:szCs w:val="24"/>
        </w:rPr>
        <w:t>listami</w:t>
      </w:r>
      <w:proofErr w:type="gramEnd"/>
      <w:r w:rsidRPr="0066225D">
        <w:rPr>
          <w:rFonts w:ascii="Times New Roman" w:hAnsi="Times New Roman" w:cs="Times New Roman"/>
          <w:sz w:val="24"/>
          <w:szCs w:val="24"/>
        </w:rPr>
        <w:t xml:space="preserve"> obecności </w:t>
      </w:r>
      <w:r w:rsidR="0010657A" w:rsidRPr="0066225D">
        <w:rPr>
          <w:rFonts w:ascii="Times New Roman" w:hAnsi="Times New Roman" w:cs="Times New Roman"/>
          <w:sz w:val="24"/>
          <w:szCs w:val="24"/>
        </w:rPr>
        <w:t>ze zrealizowanych spotkań</w:t>
      </w:r>
      <w:r w:rsidR="00A34ED4" w:rsidRPr="0066225D">
        <w:rPr>
          <w:rFonts w:ascii="Times New Roman" w:hAnsi="Times New Roman" w:cs="Times New Roman"/>
          <w:sz w:val="24"/>
          <w:szCs w:val="24"/>
        </w:rPr>
        <w:t>,</w:t>
      </w:r>
    </w:p>
    <w:p w:rsidR="00C27D17" w:rsidRPr="00F6015A" w:rsidRDefault="00C27D17" w:rsidP="00CD0501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BAE" w:rsidRPr="005F2BAE">
        <w:rPr>
          <w:rFonts w:ascii="Times New Roman" w:hAnsi="Times New Roman" w:cs="Times New Roman"/>
          <w:sz w:val="24"/>
          <w:szCs w:val="24"/>
        </w:rPr>
        <w:t>zestawieniem</w:t>
      </w:r>
      <w:proofErr w:type="gramEnd"/>
      <w:r w:rsidR="005F2BAE" w:rsidRPr="005F2BAE">
        <w:rPr>
          <w:rFonts w:ascii="Times New Roman" w:hAnsi="Times New Roman" w:cs="Times New Roman"/>
          <w:sz w:val="24"/>
          <w:szCs w:val="24"/>
        </w:rPr>
        <w:t xml:space="preserve"> przeprowadzonych konsultacji,</w:t>
      </w:r>
    </w:p>
    <w:p w:rsidR="00DC3528" w:rsidRPr="003E42ED" w:rsidRDefault="00E03C12" w:rsidP="00DC3528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528" w:rsidRPr="003E42ED">
        <w:rPr>
          <w:rFonts w:ascii="Times New Roman" w:hAnsi="Times New Roman" w:cs="Times New Roman"/>
          <w:sz w:val="24"/>
          <w:szCs w:val="24"/>
        </w:rPr>
        <w:t>fakturami</w:t>
      </w:r>
      <w:proofErr w:type="gramEnd"/>
      <w:r w:rsidR="00DC3528" w:rsidRPr="003E42ED">
        <w:rPr>
          <w:rFonts w:ascii="Times New Roman" w:hAnsi="Times New Roman" w:cs="Times New Roman"/>
          <w:sz w:val="24"/>
          <w:szCs w:val="24"/>
        </w:rPr>
        <w:t>/rachunkami/notami obciążającymi za:</w:t>
      </w:r>
      <w:r w:rsidR="00DC3528">
        <w:rPr>
          <w:rFonts w:ascii="Times New Roman" w:hAnsi="Times New Roman" w:cs="Times New Roman"/>
          <w:sz w:val="24"/>
          <w:szCs w:val="24"/>
        </w:rPr>
        <w:t xml:space="preserve"> </w:t>
      </w:r>
      <w:r w:rsidR="00DC3528" w:rsidRPr="003E42ED">
        <w:rPr>
          <w:rFonts w:ascii="Times New Roman" w:hAnsi="Times New Roman" w:cs="Times New Roman"/>
          <w:sz w:val="24"/>
          <w:szCs w:val="24"/>
        </w:rPr>
        <w:t>koszty organizacyjne (wynajem sal, usługi cateringowe).</w:t>
      </w:r>
    </w:p>
    <w:p w:rsidR="00DC3528" w:rsidRPr="003E42ED" w:rsidRDefault="00DC3528" w:rsidP="00DC3528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Uwaga! Wykonawca </w:t>
      </w:r>
      <w:r>
        <w:rPr>
          <w:rFonts w:ascii="Times New Roman" w:hAnsi="Times New Roman" w:cs="Times New Roman"/>
          <w:sz w:val="24"/>
          <w:szCs w:val="24"/>
        </w:rPr>
        <w:t>przedstawi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kopie faktur VAT</w:t>
      </w:r>
      <w:r w:rsidRPr="003E42ED">
        <w:rPr>
          <w:rFonts w:ascii="Times New Roman" w:hAnsi="Times New Roman" w:cs="Times New Roman"/>
          <w:sz w:val="24"/>
          <w:szCs w:val="24"/>
        </w:rPr>
        <w:t xml:space="preserve"> od firm świadczących usługi wynajmu sal oraz usługi cateringowe</w:t>
      </w:r>
      <w:r>
        <w:rPr>
          <w:rFonts w:ascii="Times New Roman" w:hAnsi="Times New Roman" w:cs="Times New Roman"/>
          <w:sz w:val="24"/>
          <w:szCs w:val="24"/>
        </w:rPr>
        <w:t xml:space="preserve"> na rzecz </w:t>
      </w:r>
      <w:proofErr w:type="gramStart"/>
      <w:r>
        <w:rPr>
          <w:rFonts w:ascii="Times New Roman" w:hAnsi="Times New Roman" w:cs="Times New Roman"/>
          <w:sz w:val="24"/>
          <w:szCs w:val="24"/>
        </w:rPr>
        <w:t>Wykonawcy (jeżeli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takie usługi były świadczone) w celu weryfikacji przez Zmawiającego faktycznie poniesionego wydatku</w:t>
      </w:r>
      <w:r w:rsidRPr="003E42ED">
        <w:rPr>
          <w:rFonts w:ascii="Times New Roman" w:hAnsi="Times New Roman" w:cs="Times New Roman"/>
          <w:sz w:val="24"/>
          <w:szCs w:val="24"/>
        </w:rPr>
        <w:t>.</w:t>
      </w:r>
    </w:p>
    <w:p w:rsidR="00E03C12" w:rsidRPr="00914BFD" w:rsidRDefault="00E03C12" w:rsidP="00E03C12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914BFD">
        <w:rPr>
          <w:rFonts w:ascii="Times New Roman" w:hAnsi="Times New Roman" w:cs="Times New Roman"/>
          <w:sz w:val="24"/>
          <w:szCs w:val="24"/>
        </w:rPr>
        <w:t>W skład wynagrodzenia Wykonawcy wchodz</w:t>
      </w:r>
      <w:r w:rsidR="00CD0501">
        <w:rPr>
          <w:rFonts w:ascii="Times New Roman" w:hAnsi="Times New Roman" w:cs="Times New Roman"/>
          <w:sz w:val="24"/>
          <w:szCs w:val="24"/>
        </w:rPr>
        <w:t>ą</w:t>
      </w:r>
      <w:r w:rsidRPr="00914BFD">
        <w:rPr>
          <w:rFonts w:ascii="Times New Roman" w:hAnsi="Times New Roman" w:cs="Times New Roman"/>
          <w:sz w:val="24"/>
          <w:szCs w:val="24"/>
        </w:rPr>
        <w:t>:</w:t>
      </w:r>
    </w:p>
    <w:p w:rsidR="00DC3528" w:rsidRPr="003E42ED" w:rsidRDefault="00DC3528" w:rsidP="00DC3528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sz w:val="24"/>
          <w:szCs w:val="24"/>
        </w:rPr>
        <w:t>ryczałtowe</w:t>
      </w:r>
      <w:r w:rsidRPr="003E42ED">
        <w:rPr>
          <w:rFonts w:ascii="Times New Roman" w:hAnsi="Times New Roman" w:cs="Times New Roman"/>
          <w:sz w:val="24"/>
          <w:szCs w:val="24"/>
        </w:rPr>
        <w:t xml:space="preserve"> – dot. kosztów konsultacji indywidualnych oraz kosztów prowadzenia spotkań informacyjnych.</w:t>
      </w:r>
      <w:r>
        <w:rPr>
          <w:rFonts w:ascii="Times New Roman" w:hAnsi="Times New Roman" w:cs="Times New Roman"/>
          <w:sz w:val="24"/>
          <w:szCs w:val="24"/>
        </w:rPr>
        <w:t xml:space="preserve"> Wykonawca skalkuluje swoją ofertę uwzględniając wszystkie koszty dodatkowe niezbędne do prawidłowej realizacji usługi np.</w:t>
      </w:r>
      <w:r w:rsidRPr="003E42ED">
        <w:rPr>
          <w:rFonts w:ascii="Times New Roman" w:hAnsi="Times New Roman" w:cs="Times New Roman"/>
          <w:sz w:val="24"/>
          <w:szCs w:val="24"/>
        </w:rPr>
        <w:t xml:space="preserve"> koszty </w:t>
      </w:r>
      <w:proofErr w:type="gramStart"/>
      <w:r w:rsidRPr="003E42ED">
        <w:rPr>
          <w:rFonts w:ascii="Times New Roman" w:hAnsi="Times New Roman" w:cs="Times New Roman"/>
          <w:sz w:val="24"/>
          <w:szCs w:val="24"/>
        </w:rPr>
        <w:t>podróży  (dojazdy</w:t>
      </w:r>
      <w:proofErr w:type="gramEnd"/>
      <w:r w:rsidRPr="003E42ED">
        <w:rPr>
          <w:rFonts w:ascii="Times New Roman" w:hAnsi="Times New Roman" w:cs="Times New Roman"/>
          <w:sz w:val="24"/>
          <w:szCs w:val="24"/>
        </w:rPr>
        <w:t xml:space="preserve"> na spotkania informacyjne w regionach) oraz niezbędnych m</w:t>
      </w:r>
      <w:r>
        <w:rPr>
          <w:rFonts w:ascii="Times New Roman" w:hAnsi="Times New Roman" w:cs="Times New Roman"/>
          <w:sz w:val="24"/>
          <w:szCs w:val="24"/>
        </w:rPr>
        <w:t>ateriałów promocyjno – biurowych.</w:t>
      </w:r>
    </w:p>
    <w:p w:rsidR="00E03C12" w:rsidRPr="00DC3528" w:rsidRDefault="00DC3528" w:rsidP="00DC3528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Koszty organizacyjne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– dot. kosztów cateringu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E42ED">
        <w:rPr>
          <w:rFonts w:ascii="Times New Roman" w:hAnsi="Times New Roman" w:cs="Times New Roman"/>
          <w:sz w:val="24"/>
          <w:szCs w:val="24"/>
        </w:rPr>
        <w:t xml:space="preserve"> wynajmu sali ze sprzętem. </w:t>
      </w:r>
    </w:p>
    <w:p w:rsidR="006601DB" w:rsidRPr="00E05A04" w:rsidRDefault="006601DB" w:rsidP="006601DB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otrzyma wynagrodzenie na realizację zadań w jednym województwie </w:t>
      </w:r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maksymalnej kwocie </w:t>
      </w:r>
      <w:r w:rsidR="001F5EA3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27.400</w:t>
      </w:r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pln</w:t>
      </w:r>
      <w:proofErr w:type="spellEnd"/>
      <w:proofErr w:type="gramEnd"/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 za okres od </w:t>
      </w:r>
      <w:r w:rsidR="0001654D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528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listopada</w:t>
      </w:r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31 marca 2017. W tym w podziale na okresy sprawozdawcze Wykonawca może maksymalnie otrzymać:</w:t>
      </w:r>
    </w:p>
    <w:p w:rsidR="006601DB" w:rsidRPr="00E05A04" w:rsidRDefault="006601DB" w:rsidP="006601DB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2015 roku (</w:t>
      </w:r>
      <w:r w:rsidR="00DC3528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sprawozdani</w:t>
      </w:r>
      <w:r w:rsidR="00DC3528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803DF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rozliczeniowe):</w:t>
      </w:r>
    </w:p>
    <w:p w:rsidR="006601DB" w:rsidRPr="00E05A04" w:rsidRDefault="002803DF" w:rsidP="006601DB">
      <w:pPr>
        <w:pStyle w:val="Akapitzlist"/>
        <w:numPr>
          <w:ilvl w:val="3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Maksymalne koszty</w:t>
      </w:r>
      <w:r w:rsidR="00B35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osobowe w kwocie: </w:t>
      </w:r>
      <w:r w:rsidR="001F5EA3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D42BB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proofErr w:type="spellStart"/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pln</w:t>
      </w:r>
      <w:proofErr w:type="spellEnd"/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6601DB" w:rsidRPr="00E05A04" w:rsidRDefault="002803DF" w:rsidP="006601DB">
      <w:pPr>
        <w:pStyle w:val="Akapitzlist"/>
        <w:numPr>
          <w:ilvl w:val="3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Maksymalne koszty organizacyjne w kwocie: </w:t>
      </w:r>
      <w:r w:rsidR="001F5EA3"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000,00 </w:t>
      </w:r>
      <w:proofErr w:type="spellStart"/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>pln</w:t>
      </w:r>
      <w:proofErr w:type="spellEnd"/>
      <w:r w:rsidRPr="00E0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6601DB" w:rsidRPr="006601DB" w:rsidRDefault="006601DB" w:rsidP="006601DB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DB">
        <w:rPr>
          <w:rFonts w:ascii="Times New Roman" w:hAnsi="Times New Roman" w:cs="Times New Roman"/>
          <w:sz w:val="24"/>
          <w:szCs w:val="24"/>
        </w:rPr>
        <w:t>W 2016 roku (dwa sprawozdania rozliczeniowe):</w:t>
      </w:r>
    </w:p>
    <w:p w:rsidR="006601DB" w:rsidRPr="006601DB" w:rsidRDefault="006601DB" w:rsidP="006601DB">
      <w:pPr>
        <w:pStyle w:val="Akapitzlist"/>
        <w:numPr>
          <w:ilvl w:val="3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DB">
        <w:rPr>
          <w:rFonts w:ascii="Times New Roman" w:hAnsi="Times New Roman" w:cs="Times New Roman"/>
          <w:sz w:val="24"/>
          <w:szCs w:val="24"/>
        </w:rPr>
        <w:t xml:space="preserve">Maksymalne koszty osobowe w kwocie: </w:t>
      </w:r>
      <w:r w:rsidR="00743846">
        <w:rPr>
          <w:rFonts w:ascii="Times New Roman" w:hAnsi="Times New Roman" w:cs="Times New Roman"/>
          <w:sz w:val="24"/>
          <w:szCs w:val="24"/>
        </w:rPr>
        <w:t>9750</w:t>
      </w:r>
      <w:r w:rsidRPr="006601D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6601DB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6601DB">
        <w:rPr>
          <w:rFonts w:ascii="Times New Roman" w:hAnsi="Times New Roman" w:cs="Times New Roman"/>
          <w:sz w:val="24"/>
          <w:szCs w:val="24"/>
        </w:rPr>
        <w:t xml:space="preserve"> brutto  </w:t>
      </w:r>
    </w:p>
    <w:p w:rsidR="006601DB" w:rsidRPr="006601DB" w:rsidRDefault="006601DB" w:rsidP="006601DB">
      <w:pPr>
        <w:pStyle w:val="Akapitzlist"/>
        <w:numPr>
          <w:ilvl w:val="3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DB">
        <w:rPr>
          <w:rFonts w:ascii="Times New Roman" w:hAnsi="Times New Roman" w:cs="Times New Roman"/>
          <w:sz w:val="24"/>
          <w:szCs w:val="24"/>
        </w:rPr>
        <w:t xml:space="preserve">Maksymalne koszty organizacyjne w kwocie: </w:t>
      </w:r>
      <w:r w:rsidR="00E2234A">
        <w:rPr>
          <w:rFonts w:ascii="Times New Roman" w:hAnsi="Times New Roman" w:cs="Times New Roman"/>
          <w:sz w:val="24"/>
          <w:szCs w:val="24"/>
        </w:rPr>
        <w:t>1</w:t>
      </w:r>
      <w:r w:rsidR="00743846">
        <w:rPr>
          <w:rFonts w:ascii="Times New Roman" w:hAnsi="Times New Roman" w:cs="Times New Roman"/>
          <w:sz w:val="24"/>
          <w:szCs w:val="24"/>
        </w:rPr>
        <w:t>0000</w:t>
      </w:r>
      <w:r w:rsidR="000668B1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0668B1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0668B1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6601DB" w:rsidRPr="006601DB" w:rsidRDefault="006601DB" w:rsidP="006601DB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DB">
        <w:rPr>
          <w:rFonts w:ascii="Times New Roman" w:hAnsi="Times New Roman" w:cs="Times New Roman"/>
          <w:sz w:val="24"/>
          <w:szCs w:val="24"/>
        </w:rPr>
        <w:t>W 2017 roku (jedno sprawozdanie rozliczeniowe):</w:t>
      </w:r>
    </w:p>
    <w:p w:rsidR="006601DB" w:rsidRPr="006601DB" w:rsidRDefault="006601DB" w:rsidP="006601DB">
      <w:pPr>
        <w:pStyle w:val="Akapitzlist"/>
        <w:numPr>
          <w:ilvl w:val="3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DB">
        <w:rPr>
          <w:rFonts w:ascii="Times New Roman" w:hAnsi="Times New Roman" w:cs="Times New Roman"/>
          <w:sz w:val="24"/>
          <w:szCs w:val="24"/>
        </w:rPr>
        <w:t xml:space="preserve">Maksymalne koszty osobowe w kwocie: </w:t>
      </w:r>
      <w:r w:rsidR="00211BD2">
        <w:rPr>
          <w:rFonts w:ascii="Times New Roman" w:hAnsi="Times New Roman" w:cs="Times New Roman"/>
          <w:sz w:val="24"/>
          <w:szCs w:val="24"/>
        </w:rPr>
        <w:t>2</w:t>
      </w:r>
      <w:r w:rsidR="00743846">
        <w:rPr>
          <w:rFonts w:ascii="Times New Roman" w:hAnsi="Times New Roman" w:cs="Times New Roman"/>
          <w:sz w:val="24"/>
          <w:szCs w:val="24"/>
        </w:rPr>
        <w:t>750</w:t>
      </w:r>
      <w:r w:rsidR="001D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89C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1D089C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6601DB" w:rsidRPr="006601DB" w:rsidRDefault="006601DB" w:rsidP="006601DB">
      <w:pPr>
        <w:pStyle w:val="Akapitzlist"/>
        <w:numPr>
          <w:ilvl w:val="3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DB">
        <w:rPr>
          <w:rFonts w:ascii="Times New Roman" w:hAnsi="Times New Roman" w:cs="Times New Roman"/>
          <w:sz w:val="24"/>
          <w:szCs w:val="24"/>
        </w:rPr>
        <w:lastRenderedPageBreak/>
        <w:t xml:space="preserve">Maksymalne koszty organizacyjne w kwocie: </w:t>
      </w:r>
      <w:r w:rsidR="00E2234A">
        <w:rPr>
          <w:rFonts w:ascii="Times New Roman" w:hAnsi="Times New Roman" w:cs="Times New Roman"/>
          <w:sz w:val="24"/>
          <w:szCs w:val="24"/>
        </w:rPr>
        <w:t>2</w:t>
      </w:r>
      <w:r w:rsidR="00743846">
        <w:rPr>
          <w:rFonts w:ascii="Times New Roman" w:hAnsi="Times New Roman" w:cs="Times New Roman"/>
          <w:sz w:val="24"/>
          <w:szCs w:val="24"/>
        </w:rPr>
        <w:t>00</w:t>
      </w:r>
      <w:r w:rsidR="00E2234A">
        <w:rPr>
          <w:rFonts w:ascii="Times New Roman" w:hAnsi="Times New Roman" w:cs="Times New Roman"/>
          <w:sz w:val="24"/>
          <w:szCs w:val="24"/>
        </w:rPr>
        <w:t>0</w:t>
      </w:r>
      <w:r w:rsidRPr="006601D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6601DB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E356F6" w:rsidRPr="003A62D4" w:rsidRDefault="00E356F6" w:rsidP="00E356F6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6F6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20563D">
        <w:rPr>
          <w:rFonts w:ascii="Times New Roman" w:hAnsi="Times New Roman" w:cs="Times New Roman"/>
          <w:sz w:val="24"/>
          <w:szCs w:val="24"/>
        </w:rPr>
        <w:t>2</w:t>
      </w:r>
      <w:r w:rsidRPr="00E356F6">
        <w:rPr>
          <w:rFonts w:ascii="Times New Roman" w:hAnsi="Times New Roman" w:cs="Times New Roman"/>
          <w:sz w:val="24"/>
          <w:szCs w:val="24"/>
        </w:rPr>
        <w:t xml:space="preserve"> spotkań informacyjnych wspólnie przez 3 sektory w okresie 1 </w:t>
      </w:r>
      <w:r w:rsidR="0020563D">
        <w:rPr>
          <w:rFonts w:ascii="Times New Roman" w:hAnsi="Times New Roman" w:cs="Times New Roman"/>
          <w:sz w:val="24"/>
          <w:szCs w:val="24"/>
        </w:rPr>
        <w:t>stycznia</w:t>
      </w:r>
      <w:r w:rsidRPr="00E356F6">
        <w:rPr>
          <w:rFonts w:ascii="Times New Roman" w:hAnsi="Times New Roman" w:cs="Times New Roman"/>
          <w:sz w:val="24"/>
          <w:szCs w:val="24"/>
        </w:rPr>
        <w:t xml:space="preserve"> 201</w:t>
      </w:r>
      <w:r w:rsidR="0020563D">
        <w:rPr>
          <w:rFonts w:ascii="Times New Roman" w:hAnsi="Times New Roman" w:cs="Times New Roman"/>
          <w:sz w:val="24"/>
          <w:szCs w:val="24"/>
        </w:rPr>
        <w:t>6</w:t>
      </w:r>
      <w:r w:rsidRPr="00E356F6">
        <w:rPr>
          <w:rFonts w:ascii="Times New Roman" w:hAnsi="Times New Roman" w:cs="Times New Roman"/>
          <w:sz w:val="24"/>
          <w:szCs w:val="24"/>
        </w:rPr>
        <w:t xml:space="preserve"> – 31 grudnia 2017, co łączy się z obsługą logistyczną i finansową wspólnych spotkań prz</w:t>
      </w:r>
      <w:r>
        <w:rPr>
          <w:rFonts w:ascii="Times New Roman" w:hAnsi="Times New Roman" w:cs="Times New Roman"/>
          <w:sz w:val="24"/>
          <w:szCs w:val="24"/>
        </w:rPr>
        <w:t xml:space="preserve">ez Wykonawcę z </w:t>
      </w:r>
      <w:r w:rsidR="0020563D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danego 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sektora.</w:t>
      </w:r>
    </w:p>
    <w:p w:rsidR="00E356F6" w:rsidRPr="003A62D4" w:rsidRDefault="002803DF" w:rsidP="00E356F6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 </w:t>
      </w:r>
      <w:r w:rsidR="00293618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danego 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sektora pokryje koszty organizacyjne jednego wspólnego spotkania w roku w okresie 1</w:t>
      </w:r>
      <w:r w:rsidR="00293618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stycznia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93618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31 grudnia 2017.</w:t>
      </w:r>
    </w:p>
    <w:p w:rsidR="00E356F6" w:rsidRPr="00F6015A" w:rsidRDefault="00E356F6" w:rsidP="00E356F6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Wykonawca otrzyma środki zgodnie z umową po zrealizowaniu zleconego zadania w transzach</w:t>
      </w:r>
      <w:r w:rsidRPr="00F6015A">
        <w:rPr>
          <w:rFonts w:ascii="Times New Roman" w:hAnsi="Times New Roman" w:cs="Times New Roman"/>
          <w:sz w:val="24"/>
          <w:szCs w:val="24"/>
        </w:rPr>
        <w:t xml:space="preserve"> za okresy pracy wskazane w pkt. 1. niniejszego paragrafu.</w:t>
      </w:r>
    </w:p>
    <w:p w:rsidR="001213BC" w:rsidRPr="004E2B5B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4E2B5B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AA22EF" w:rsidRPr="004E2B5B" w:rsidRDefault="00AA22EF" w:rsidP="00AA22E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2EF" w:rsidRPr="004E2B5B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będzie promował informację na temat spotkań informacyjnych (rekrutacji) oraz zakresu udzielania konsultacji na stronie </w:t>
      </w:r>
      <w:hyperlink r:id="rId11" w:history="1">
        <w:r w:rsidRPr="004E2B5B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AA22EF" w:rsidRPr="003A62D4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zaplanuje i przeprowadzi </w:t>
      </w:r>
      <w:r w:rsidR="003A62D4" w:rsidRPr="003A62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24915">
        <w:rPr>
          <w:rFonts w:ascii="Times New Roman" w:hAnsi="Times New Roman" w:cs="Times New Roman"/>
          <w:color w:val="000000" w:themeColor="text1"/>
          <w:sz w:val="24"/>
          <w:szCs w:val="24"/>
        </w:rPr>
        <w:t>zkolenie konsultantów w dniach 17 – 18 listopada 2015</w:t>
      </w:r>
      <w:r w:rsidR="00662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91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0C4E97" w:rsidRPr="004E2B5B" w:rsidRDefault="000C4E97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Zamawiający na</w:t>
      </w:r>
      <w:bookmarkStart w:id="0" w:name="_GoBack"/>
      <w:bookmarkEnd w:id="0"/>
      <w:r w:rsidRPr="004E2B5B">
        <w:rPr>
          <w:rFonts w:ascii="Times New Roman" w:hAnsi="Times New Roman" w:cs="Times New Roman"/>
          <w:sz w:val="24"/>
          <w:szCs w:val="24"/>
        </w:rPr>
        <w:t xml:space="preserve"> szkoleniu przedstawi </w:t>
      </w:r>
      <w:r w:rsidR="00F6015A">
        <w:rPr>
          <w:rFonts w:ascii="Times New Roman" w:hAnsi="Times New Roman" w:cs="Times New Roman"/>
          <w:sz w:val="24"/>
          <w:szCs w:val="24"/>
        </w:rPr>
        <w:t>zakres tematyczny</w:t>
      </w:r>
      <w:r w:rsidR="007E38A2" w:rsidRPr="004E2B5B">
        <w:rPr>
          <w:rFonts w:ascii="Times New Roman" w:hAnsi="Times New Roman" w:cs="Times New Roman"/>
          <w:sz w:val="24"/>
          <w:szCs w:val="24"/>
        </w:rPr>
        <w:t>, obowiązujący na spotkaniach informacyjnych, które zrealizuje Wykonawca.</w:t>
      </w:r>
    </w:p>
    <w:p w:rsidR="007E38A2" w:rsidRPr="004E2B5B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dostarczy prezentacje multimedialne nt. programu Erasmus+, sektor </w:t>
      </w:r>
      <w:r w:rsidR="00005FF6">
        <w:rPr>
          <w:rFonts w:ascii="Times New Roman" w:hAnsi="Times New Roman" w:cs="Times New Roman"/>
          <w:sz w:val="24"/>
          <w:szCs w:val="24"/>
        </w:rPr>
        <w:t xml:space="preserve">Edukacja </w:t>
      </w:r>
      <w:r w:rsidR="00CE5E43">
        <w:rPr>
          <w:rFonts w:ascii="Times New Roman" w:hAnsi="Times New Roman" w:cs="Times New Roman"/>
          <w:sz w:val="24"/>
          <w:szCs w:val="24"/>
        </w:rPr>
        <w:t>s</w:t>
      </w:r>
      <w:r w:rsidR="00005FF6">
        <w:rPr>
          <w:rFonts w:ascii="Times New Roman" w:hAnsi="Times New Roman" w:cs="Times New Roman"/>
          <w:sz w:val="24"/>
          <w:szCs w:val="24"/>
        </w:rPr>
        <w:t>zkolna</w:t>
      </w:r>
      <w:r w:rsidR="00F6015A">
        <w:rPr>
          <w:rFonts w:ascii="Times New Roman" w:hAnsi="Times New Roman" w:cs="Times New Roman"/>
          <w:sz w:val="24"/>
          <w:szCs w:val="24"/>
        </w:rPr>
        <w:t xml:space="preserve"> i</w:t>
      </w:r>
      <w:r w:rsidRPr="004E2B5B">
        <w:rPr>
          <w:rFonts w:ascii="Times New Roman" w:hAnsi="Times New Roman" w:cs="Times New Roman"/>
          <w:sz w:val="24"/>
          <w:szCs w:val="24"/>
        </w:rPr>
        <w:t xml:space="preserve"> obowiązujących systemach on-line (URF, PIC,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DF4A98" w:rsidRPr="004E2B5B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w ograniczonej ilości zabezpieczy </w:t>
      </w:r>
      <w:r w:rsidR="0024223E" w:rsidRPr="004E2B5B">
        <w:rPr>
          <w:rFonts w:ascii="Times New Roman" w:hAnsi="Times New Roman" w:cs="Times New Roman"/>
          <w:sz w:val="24"/>
          <w:szCs w:val="24"/>
        </w:rPr>
        <w:t>i prześle Wykonawcy</w:t>
      </w:r>
      <w:r w:rsidRPr="004E2B5B">
        <w:rPr>
          <w:rFonts w:ascii="Times New Roman" w:hAnsi="Times New Roman" w:cs="Times New Roman"/>
          <w:sz w:val="24"/>
          <w:szCs w:val="24"/>
        </w:rPr>
        <w:t xml:space="preserve"> materiały na spotkania informacyjne w postaci długopisów, notesów </w:t>
      </w:r>
      <w:r w:rsidR="0024223E" w:rsidRPr="004E2B5B">
        <w:rPr>
          <w:rFonts w:ascii="Times New Roman" w:hAnsi="Times New Roman" w:cs="Times New Roman"/>
          <w:sz w:val="24"/>
          <w:szCs w:val="24"/>
        </w:rPr>
        <w:t>oraz ulot</w:t>
      </w:r>
      <w:r w:rsidR="00F6015A">
        <w:rPr>
          <w:rFonts w:ascii="Times New Roman" w:hAnsi="Times New Roman" w:cs="Times New Roman"/>
          <w:sz w:val="24"/>
          <w:szCs w:val="24"/>
        </w:rPr>
        <w:t>e</w:t>
      </w:r>
      <w:r w:rsidR="0024223E" w:rsidRPr="004E2B5B">
        <w:rPr>
          <w:rFonts w:ascii="Times New Roman" w:hAnsi="Times New Roman" w:cs="Times New Roman"/>
          <w:sz w:val="24"/>
          <w:szCs w:val="24"/>
        </w:rPr>
        <w:t>k promując</w:t>
      </w:r>
      <w:r w:rsidR="00F6015A">
        <w:rPr>
          <w:rFonts w:ascii="Times New Roman" w:hAnsi="Times New Roman" w:cs="Times New Roman"/>
          <w:sz w:val="24"/>
          <w:szCs w:val="24"/>
        </w:rPr>
        <w:t>ych</w:t>
      </w:r>
      <w:r w:rsidR="0024223E" w:rsidRPr="004E2B5B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DF4A98" w:rsidRPr="004E2B5B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zapewnia możliwość ciągłej konsultacji w kwestiach merytoryczno – finansowych </w:t>
      </w:r>
      <w:r w:rsidR="00882BC8" w:rsidRPr="004E2B5B">
        <w:rPr>
          <w:rFonts w:ascii="Times New Roman" w:hAnsi="Times New Roman" w:cs="Times New Roman"/>
          <w:sz w:val="24"/>
          <w:szCs w:val="24"/>
        </w:rPr>
        <w:t xml:space="preserve">z pracownikami programu Erasmus+ </w:t>
      </w:r>
      <w:r w:rsidR="00005FF6">
        <w:rPr>
          <w:rFonts w:ascii="Times New Roman" w:hAnsi="Times New Roman" w:cs="Times New Roman"/>
          <w:sz w:val="24"/>
          <w:szCs w:val="24"/>
        </w:rPr>
        <w:t xml:space="preserve">Edukacja </w:t>
      </w:r>
      <w:r w:rsidR="00CE5E43">
        <w:rPr>
          <w:rFonts w:ascii="Times New Roman" w:hAnsi="Times New Roman" w:cs="Times New Roman"/>
          <w:sz w:val="24"/>
          <w:szCs w:val="24"/>
        </w:rPr>
        <w:t>s</w:t>
      </w:r>
      <w:r w:rsidR="00005FF6">
        <w:rPr>
          <w:rFonts w:ascii="Times New Roman" w:hAnsi="Times New Roman" w:cs="Times New Roman"/>
          <w:sz w:val="24"/>
          <w:szCs w:val="24"/>
        </w:rPr>
        <w:t>zkolna</w:t>
      </w:r>
      <w:r w:rsidR="00882BC8" w:rsidRPr="004E2B5B">
        <w:rPr>
          <w:rFonts w:ascii="Times New Roman" w:hAnsi="Times New Roman" w:cs="Times New Roman"/>
          <w:sz w:val="24"/>
          <w:szCs w:val="24"/>
        </w:rPr>
        <w:t xml:space="preserve"> w formie telefonicznej i mailowej w celu doskonalenia wiedzy konsultantów.</w:t>
      </w:r>
    </w:p>
    <w:p w:rsidR="007F79F1" w:rsidRPr="004E2B5B" w:rsidRDefault="007F79F1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4E2B5B" w:rsidRDefault="007F79F1" w:rsidP="00AF22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Szkoleni</w:t>
      </w:r>
      <w:r w:rsidR="003A62D4">
        <w:rPr>
          <w:rFonts w:ascii="Times New Roman" w:hAnsi="Times New Roman" w:cs="Times New Roman"/>
          <w:b/>
          <w:sz w:val="24"/>
          <w:szCs w:val="24"/>
        </w:rPr>
        <w:t>a</w:t>
      </w:r>
      <w:r w:rsidRPr="004E2B5B">
        <w:rPr>
          <w:rFonts w:ascii="Times New Roman" w:hAnsi="Times New Roman" w:cs="Times New Roman"/>
          <w:b/>
          <w:sz w:val="24"/>
          <w:szCs w:val="24"/>
        </w:rPr>
        <w:t xml:space="preserve"> konsultantów </w:t>
      </w:r>
    </w:p>
    <w:p w:rsidR="00AF2263" w:rsidRDefault="00AF2263" w:rsidP="00AF22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24915" w:rsidRPr="004E2B5B" w:rsidRDefault="00224915" w:rsidP="0022491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zobowiązany jest do uczestnictwa w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2B5B">
        <w:rPr>
          <w:rFonts w:ascii="Times New Roman" w:hAnsi="Times New Roman" w:cs="Times New Roman"/>
          <w:sz w:val="24"/>
          <w:szCs w:val="24"/>
        </w:rPr>
        <w:t xml:space="preserve"> dniowym szkoleniu realizowanym przez Zamawiającego.</w:t>
      </w:r>
    </w:p>
    <w:p w:rsidR="00224915" w:rsidRPr="004E2B5B" w:rsidRDefault="00224915" w:rsidP="0022491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Szkolenie odbędzie się w Warszawie w dniach </w:t>
      </w:r>
      <w:r>
        <w:rPr>
          <w:rFonts w:ascii="Times New Roman" w:hAnsi="Times New Roman" w:cs="Times New Roman"/>
          <w:sz w:val="24"/>
          <w:szCs w:val="24"/>
        </w:rPr>
        <w:t>17 – 18 listopada</w:t>
      </w:r>
      <w:r w:rsidRPr="004E2B5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2B5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24915" w:rsidRPr="004E2B5B" w:rsidRDefault="00224915" w:rsidP="0022491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Zamawiający zastrzega sobie prawo rozwiązania umowy w przypadku braku obecności lub niepełnej obecności konsultanta na szkoleniu.</w:t>
      </w:r>
    </w:p>
    <w:p w:rsidR="00224915" w:rsidRPr="004E2B5B" w:rsidRDefault="00224915" w:rsidP="0022491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Koszty zakwaterowania, wyżywienia, materiałów szkoleniowych zostaną pokryte przez Zamawiającego.</w:t>
      </w:r>
    </w:p>
    <w:p w:rsidR="00224915" w:rsidRPr="00F6015A" w:rsidRDefault="00224915" w:rsidP="0022491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AE">
        <w:rPr>
          <w:rFonts w:ascii="Times New Roman" w:hAnsi="Times New Roman" w:cs="Times New Roman"/>
          <w:sz w:val="24"/>
          <w:szCs w:val="24"/>
        </w:rPr>
        <w:t>Zamawiający nie zwraca kosztów podróży za udział w szkoleniu konsultantów.</w:t>
      </w:r>
    </w:p>
    <w:p w:rsidR="00224915" w:rsidRPr="00914BFD" w:rsidRDefault="00224915" w:rsidP="0022491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FD">
        <w:rPr>
          <w:rFonts w:ascii="Times New Roman" w:hAnsi="Times New Roman" w:cs="Times New Roman"/>
          <w:sz w:val="24"/>
          <w:szCs w:val="24"/>
        </w:rPr>
        <w:t xml:space="preserve">Konsultant zobowiązany jest do uczestnictwa w szkoleniach realizowanych </w:t>
      </w:r>
      <w:r w:rsidR="00AB16C0">
        <w:rPr>
          <w:rFonts w:ascii="Times New Roman" w:hAnsi="Times New Roman" w:cs="Times New Roman"/>
          <w:sz w:val="24"/>
          <w:szCs w:val="24"/>
        </w:rPr>
        <w:br/>
      </w:r>
      <w:r w:rsidRPr="00914BFD">
        <w:rPr>
          <w:rFonts w:ascii="Times New Roman" w:hAnsi="Times New Roman" w:cs="Times New Roman"/>
          <w:sz w:val="24"/>
          <w:szCs w:val="24"/>
        </w:rPr>
        <w:t>i wskazanych przez Zamawiającego doskonalących wiedzę i umiejętności niezbędne w realizacji zadań Wykonawcy. O planowanych szkoleniach lub warsztatach Zamawiający będzie informować z dwumiesięcznym wyprzedzeniem.</w:t>
      </w:r>
    </w:p>
    <w:p w:rsidR="00224915" w:rsidRDefault="00224915" w:rsidP="00AF22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224915" w:rsidSect="00791DA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A3" w:rsidRDefault="001F5EA3" w:rsidP="00F223B9">
      <w:pPr>
        <w:spacing w:after="0" w:line="240" w:lineRule="auto"/>
      </w:pPr>
      <w:r>
        <w:separator/>
      </w:r>
    </w:p>
  </w:endnote>
  <w:endnote w:type="continuationSeparator" w:id="0">
    <w:p w:rsidR="001F5EA3" w:rsidRDefault="001F5EA3" w:rsidP="00F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550"/>
      <w:docPartObj>
        <w:docPartGallery w:val="Page Numbers (Bottom of Page)"/>
        <w:docPartUnique/>
      </w:docPartObj>
    </w:sdtPr>
    <w:sdtEndPr/>
    <w:sdtContent>
      <w:p w:rsidR="001F5EA3" w:rsidRDefault="00B90C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A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5EA3" w:rsidRDefault="001F5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A3" w:rsidRDefault="001F5EA3" w:rsidP="00F223B9">
      <w:pPr>
        <w:spacing w:after="0" w:line="240" w:lineRule="auto"/>
      </w:pPr>
      <w:r>
        <w:separator/>
      </w:r>
    </w:p>
  </w:footnote>
  <w:footnote w:type="continuationSeparator" w:id="0">
    <w:p w:rsidR="001F5EA3" w:rsidRDefault="001F5EA3" w:rsidP="00F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00" w:rsidRPr="00353C1A" w:rsidRDefault="00084300">
    <w:pPr>
      <w:pStyle w:val="Nagwek"/>
      <w:rPr>
        <w:rFonts w:ascii="Times New Roman" w:hAnsi="Times New Roman" w:cs="Times New Roman"/>
      </w:rPr>
    </w:pPr>
    <w:r w:rsidRPr="00353C1A">
      <w:rPr>
        <w:rFonts w:ascii="Times New Roman" w:hAnsi="Times New Roman" w:cs="Times New Roman"/>
      </w:rPr>
      <w:t>Numer postępowania: ZP-33/FRSE/2015</w:t>
    </w:r>
  </w:p>
  <w:p w:rsidR="00084300" w:rsidRPr="00353C1A" w:rsidRDefault="00084300">
    <w:pPr>
      <w:pStyle w:val="Nagwek"/>
      <w:rPr>
        <w:rFonts w:ascii="Times New Roman" w:hAnsi="Times New Roman" w:cs="Times New Roman"/>
      </w:rPr>
    </w:pPr>
    <w:r w:rsidRPr="00353C1A">
      <w:rPr>
        <w:rFonts w:ascii="Times New Roman" w:hAnsi="Times New Roman" w:cs="Times New Roman"/>
      </w:rPr>
      <w:tab/>
    </w:r>
    <w:r w:rsidRPr="00353C1A">
      <w:rPr>
        <w:rFonts w:ascii="Times New Roman" w:hAnsi="Times New Roman" w:cs="Times New Roman"/>
      </w:rP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F24"/>
    <w:multiLevelType w:val="hybridMultilevel"/>
    <w:tmpl w:val="B4362754"/>
    <w:lvl w:ilvl="0" w:tplc="BF92BC3E">
      <w:start w:val="1"/>
      <w:numFmt w:val="lowerLetter"/>
      <w:lvlText w:val="%1."/>
      <w:lvlJc w:val="left"/>
      <w:pPr>
        <w:ind w:left="1800" w:hanging="360"/>
      </w:pPr>
    </w:lvl>
    <w:lvl w:ilvl="1" w:tplc="163C79AA">
      <w:start w:val="1"/>
      <w:numFmt w:val="lowerLetter"/>
      <w:lvlText w:val="%2."/>
      <w:lvlJc w:val="left"/>
      <w:pPr>
        <w:ind w:left="2520" w:hanging="360"/>
      </w:pPr>
    </w:lvl>
    <w:lvl w:ilvl="2" w:tplc="11D69E86" w:tentative="1">
      <w:start w:val="1"/>
      <w:numFmt w:val="lowerRoman"/>
      <w:lvlText w:val="%3."/>
      <w:lvlJc w:val="right"/>
      <w:pPr>
        <w:ind w:left="3240" w:hanging="180"/>
      </w:pPr>
    </w:lvl>
    <w:lvl w:ilvl="3" w:tplc="11F2C32C" w:tentative="1">
      <w:start w:val="1"/>
      <w:numFmt w:val="decimal"/>
      <w:lvlText w:val="%4."/>
      <w:lvlJc w:val="left"/>
      <w:pPr>
        <w:ind w:left="3960" w:hanging="360"/>
      </w:pPr>
    </w:lvl>
    <w:lvl w:ilvl="4" w:tplc="F3C43AB8" w:tentative="1">
      <w:start w:val="1"/>
      <w:numFmt w:val="lowerLetter"/>
      <w:lvlText w:val="%5."/>
      <w:lvlJc w:val="left"/>
      <w:pPr>
        <w:ind w:left="4680" w:hanging="360"/>
      </w:pPr>
    </w:lvl>
    <w:lvl w:ilvl="5" w:tplc="26E6BEE2" w:tentative="1">
      <w:start w:val="1"/>
      <w:numFmt w:val="lowerRoman"/>
      <w:lvlText w:val="%6."/>
      <w:lvlJc w:val="right"/>
      <w:pPr>
        <w:ind w:left="5400" w:hanging="180"/>
      </w:pPr>
    </w:lvl>
    <w:lvl w:ilvl="6" w:tplc="8B48CC4E" w:tentative="1">
      <w:start w:val="1"/>
      <w:numFmt w:val="decimal"/>
      <w:lvlText w:val="%7."/>
      <w:lvlJc w:val="left"/>
      <w:pPr>
        <w:ind w:left="6120" w:hanging="360"/>
      </w:pPr>
    </w:lvl>
    <w:lvl w:ilvl="7" w:tplc="54C8F578" w:tentative="1">
      <w:start w:val="1"/>
      <w:numFmt w:val="lowerLetter"/>
      <w:lvlText w:val="%8."/>
      <w:lvlJc w:val="left"/>
      <w:pPr>
        <w:ind w:left="6840" w:hanging="360"/>
      </w:pPr>
    </w:lvl>
    <w:lvl w:ilvl="8" w:tplc="88BACC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05057B"/>
    <w:multiLevelType w:val="hybridMultilevel"/>
    <w:tmpl w:val="C612223A"/>
    <w:lvl w:ilvl="0" w:tplc="1B86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34E430" w:tentative="1">
      <w:start w:val="1"/>
      <w:numFmt w:val="lowerLetter"/>
      <w:lvlText w:val="%2."/>
      <w:lvlJc w:val="left"/>
      <w:pPr>
        <w:ind w:left="1800" w:hanging="360"/>
      </w:pPr>
    </w:lvl>
    <w:lvl w:ilvl="2" w:tplc="B7AE19E0" w:tentative="1">
      <w:start w:val="1"/>
      <w:numFmt w:val="lowerRoman"/>
      <w:lvlText w:val="%3."/>
      <w:lvlJc w:val="right"/>
      <w:pPr>
        <w:ind w:left="2520" w:hanging="180"/>
      </w:pPr>
    </w:lvl>
    <w:lvl w:ilvl="3" w:tplc="EF80B120" w:tentative="1">
      <w:start w:val="1"/>
      <w:numFmt w:val="decimal"/>
      <w:lvlText w:val="%4."/>
      <w:lvlJc w:val="left"/>
      <w:pPr>
        <w:ind w:left="3240" w:hanging="360"/>
      </w:pPr>
    </w:lvl>
    <w:lvl w:ilvl="4" w:tplc="AB346700" w:tentative="1">
      <w:start w:val="1"/>
      <w:numFmt w:val="lowerLetter"/>
      <w:lvlText w:val="%5."/>
      <w:lvlJc w:val="left"/>
      <w:pPr>
        <w:ind w:left="3960" w:hanging="360"/>
      </w:pPr>
    </w:lvl>
    <w:lvl w:ilvl="5" w:tplc="FA0074C6" w:tentative="1">
      <w:start w:val="1"/>
      <w:numFmt w:val="lowerRoman"/>
      <w:lvlText w:val="%6."/>
      <w:lvlJc w:val="right"/>
      <w:pPr>
        <w:ind w:left="4680" w:hanging="180"/>
      </w:pPr>
    </w:lvl>
    <w:lvl w:ilvl="6" w:tplc="3190F0BA" w:tentative="1">
      <w:start w:val="1"/>
      <w:numFmt w:val="decimal"/>
      <w:lvlText w:val="%7."/>
      <w:lvlJc w:val="left"/>
      <w:pPr>
        <w:ind w:left="5400" w:hanging="360"/>
      </w:pPr>
    </w:lvl>
    <w:lvl w:ilvl="7" w:tplc="ADD43918" w:tentative="1">
      <w:start w:val="1"/>
      <w:numFmt w:val="lowerLetter"/>
      <w:lvlText w:val="%8."/>
      <w:lvlJc w:val="left"/>
      <w:pPr>
        <w:ind w:left="6120" w:hanging="360"/>
      </w:pPr>
    </w:lvl>
    <w:lvl w:ilvl="8" w:tplc="D9E4A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A74D8"/>
    <w:multiLevelType w:val="hybridMultilevel"/>
    <w:tmpl w:val="8BD281D2"/>
    <w:lvl w:ilvl="0" w:tplc="493CF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AE04240" w:tentative="1">
      <w:start w:val="1"/>
      <w:numFmt w:val="lowerLetter"/>
      <w:lvlText w:val="%2."/>
      <w:lvlJc w:val="left"/>
      <w:pPr>
        <w:ind w:left="2520" w:hanging="360"/>
      </w:pPr>
    </w:lvl>
    <w:lvl w:ilvl="2" w:tplc="1E169792" w:tentative="1">
      <w:start w:val="1"/>
      <w:numFmt w:val="lowerRoman"/>
      <w:lvlText w:val="%3."/>
      <w:lvlJc w:val="right"/>
      <w:pPr>
        <w:ind w:left="3240" w:hanging="180"/>
      </w:pPr>
    </w:lvl>
    <w:lvl w:ilvl="3" w:tplc="5F0E3516" w:tentative="1">
      <w:start w:val="1"/>
      <w:numFmt w:val="decimal"/>
      <w:lvlText w:val="%4."/>
      <w:lvlJc w:val="left"/>
      <w:pPr>
        <w:ind w:left="3960" w:hanging="360"/>
      </w:pPr>
    </w:lvl>
    <w:lvl w:ilvl="4" w:tplc="0916E6D2" w:tentative="1">
      <w:start w:val="1"/>
      <w:numFmt w:val="lowerLetter"/>
      <w:lvlText w:val="%5."/>
      <w:lvlJc w:val="left"/>
      <w:pPr>
        <w:ind w:left="4680" w:hanging="360"/>
      </w:pPr>
    </w:lvl>
    <w:lvl w:ilvl="5" w:tplc="8F66BD38" w:tentative="1">
      <w:start w:val="1"/>
      <w:numFmt w:val="lowerRoman"/>
      <w:lvlText w:val="%6."/>
      <w:lvlJc w:val="right"/>
      <w:pPr>
        <w:ind w:left="5400" w:hanging="180"/>
      </w:pPr>
    </w:lvl>
    <w:lvl w:ilvl="6" w:tplc="AAFAB590" w:tentative="1">
      <w:start w:val="1"/>
      <w:numFmt w:val="decimal"/>
      <w:lvlText w:val="%7."/>
      <w:lvlJc w:val="left"/>
      <w:pPr>
        <w:ind w:left="6120" w:hanging="360"/>
      </w:pPr>
    </w:lvl>
    <w:lvl w:ilvl="7" w:tplc="C59EEF88" w:tentative="1">
      <w:start w:val="1"/>
      <w:numFmt w:val="lowerLetter"/>
      <w:lvlText w:val="%8."/>
      <w:lvlJc w:val="left"/>
      <w:pPr>
        <w:ind w:left="6840" w:hanging="360"/>
      </w:pPr>
    </w:lvl>
    <w:lvl w:ilvl="8" w:tplc="E1CCF4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D35F61"/>
    <w:multiLevelType w:val="hybridMultilevel"/>
    <w:tmpl w:val="92EE2156"/>
    <w:lvl w:ilvl="0" w:tplc="49DCE83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54D26A5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EE3AB5C0">
      <w:start w:val="1"/>
      <w:numFmt w:val="lowerLetter"/>
      <w:lvlText w:val="%3."/>
      <w:lvlJc w:val="left"/>
      <w:pPr>
        <w:ind w:left="2508" w:hanging="180"/>
      </w:pPr>
    </w:lvl>
    <w:lvl w:ilvl="3" w:tplc="0F5A5960" w:tentative="1">
      <w:start w:val="1"/>
      <w:numFmt w:val="decimal"/>
      <w:lvlText w:val="%4."/>
      <w:lvlJc w:val="left"/>
      <w:pPr>
        <w:ind w:left="3228" w:hanging="360"/>
      </w:pPr>
    </w:lvl>
    <w:lvl w:ilvl="4" w:tplc="23108E2E" w:tentative="1">
      <w:start w:val="1"/>
      <w:numFmt w:val="lowerLetter"/>
      <w:lvlText w:val="%5."/>
      <w:lvlJc w:val="left"/>
      <w:pPr>
        <w:ind w:left="3948" w:hanging="360"/>
      </w:pPr>
    </w:lvl>
    <w:lvl w:ilvl="5" w:tplc="E20447F4" w:tentative="1">
      <w:start w:val="1"/>
      <w:numFmt w:val="lowerRoman"/>
      <w:lvlText w:val="%6."/>
      <w:lvlJc w:val="right"/>
      <w:pPr>
        <w:ind w:left="4668" w:hanging="180"/>
      </w:pPr>
    </w:lvl>
    <w:lvl w:ilvl="6" w:tplc="B204F140" w:tentative="1">
      <w:start w:val="1"/>
      <w:numFmt w:val="decimal"/>
      <w:lvlText w:val="%7."/>
      <w:lvlJc w:val="left"/>
      <w:pPr>
        <w:ind w:left="5388" w:hanging="360"/>
      </w:pPr>
    </w:lvl>
    <w:lvl w:ilvl="7" w:tplc="E702C22A" w:tentative="1">
      <w:start w:val="1"/>
      <w:numFmt w:val="lowerLetter"/>
      <w:lvlText w:val="%8."/>
      <w:lvlJc w:val="left"/>
      <w:pPr>
        <w:ind w:left="6108" w:hanging="360"/>
      </w:pPr>
    </w:lvl>
    <w:lvl w:ilvl="8" w:tplc="79A650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434F3"/>
    <w:multiLevelType w:val="hybridMultilevel"/>
    <w:tmpl w:val="20583242"/>
    <w:lvl w:ilvl="0" w:tplc="11C4F02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786424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B9A477D2" w:tentative="1">
      <w:start w:val="1"/>
      <w:numFmt w:val="lowerRoman"/>
      <w:lvlText w:val="%3."/>
      <w:lvlJc w:val="right"/>
      <w:pPr>
        <w:ind w:left="2880" w:hanging="180"/>
      </w:pPr>
    </w:lvl>
    <w:lvl w:ilvl="3" w:tplc="25A8E54A" w:tentative="1">
      <w:start w:val="1"/>
      <w:numFmt w:val="decimal"/>
      <w:lvlText w:val="%4."/>
      <w:lvlJc w:val="left"/>
      <w:pPr>
        <w:ind w:left="3600" w:hanging="360"/>
      </w:pPr>
    </w:lvl>
    <w:lvl w:ilvl="4" w:tplc="061477BE" w:tentative="1">
      <w:start w:val="1"/>
      <w:numFmt w:val="lowerLetter"/>
      <w:lvlText w:val="%5."/>
      <w:lvlJc w:val="left"/>
      <w:pPr>
        <w:ind w:left="4320" w:hanging="360"/>
      </w:pPr>
    </w:lvl>
    <w:lvl w:ilvl="5" w:tplc="325C7D4C" w:tentative="1">
      <w:start w:val="1"/>
      <w:numFmt w:val="lowerRoman"/>
      <w:lvlText w:val="%6."/>
      <w:lvlJc w:val="right"/>
      <w:pPr>
        <w:ind w:left="5040" w:hanging="180"/>
      </w:pPr>
    </w:lvl>
    <w:lvl w:ilvl="6" w:tplc="6D609124" w:tentative="1">
      <w:start w:val="1"/>
      <w:numFmt w:val="decimal"/>
      <w:lvlText w:val="%7."/>
      <w:lvlJc w:val="left"/>
      <w:pPr>
        <w:ind w:left="5760" w:hanging="360"/>
      </w:pPr>
    </w:lvl>
    <w:lvl w:ilvl="7" w:tplc="B8065D9A" w:tentative="1">
      <w:start w:val="1"/>
      <w:numFmt w:val="lowerLetter"/>
      <w:lvlText w:val="%8."/>
      <w:lvlJc w:val="left"/>
      <w:pPr>
        <w:ind w:left="6480" w:hanging="360"/>
      </w:pPr>
    </w:lvl>
    <w:lvl w:ilvl="8" w:tplc="448050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56DA6"/>
    <w:multiLevelType w:val="hybridMultilevel"/>
    <w:tmpl w:val="E0D4B22E"/>
    <w:lvl w:ilvl="0" w:tplc="B2E4872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ADD8D4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6F4C1942">
      <w:start w:val="1"/>
      <w:numFmt w:val="decimal"/>
      <w:lvlText w:val="%4."/>
      <w:lvlJc w:val="left"/>
      <w:pPr>
        <w:ind w:left="3228" w:hanging="360"/>
      </w:pPr>
    </w:lvl>
    <w:lvl w:ilvl="4" w:tplc="640E0698" w:tentative="1">
      <w:start w:val="1"/>
      <w:numFmt w:val="lowerLetter"/>
      <w:lvlText w:val="%5."/>
      <w:lvlJc w:val="left"/>
      <w:pPr>
        <w:ind w:left="3948" w:hanging="360"/>
      </w:pPr>
    </w:lvl>
    <w:lvl w:ilvl="5" w:tplc="53C8738A" w:tentative="1">
      <w:start w:val="1"/>
      <w:numFmt w:val="lowerRoman"/>
      <w:lvlText w:val="%6."/>
      <w:lvlJc w:val="right"/>
      <w:pPr>
        <w:ind w:left="4668" w:hanging="180"/>
      </w:pPr>
    </w:lvl>
    <w:lvl w:ilvl="6" w:tplc="EF5C5318" w:tentative="1">
      <w:start w:val="1"/>
      <w:numFmt w:val="decimal"/>
      <w:lvlText w:val="%7."/>
      <w:lvlJc w:val="left"/>
      <w:pPr>
        <w:ind w:left="5388" w:hanging="360"/>
      </w:pPr>
    </w:lvl>
    <w:lvl w:ilvl="7" w:tplc="58E48372" w:tentative="1">
      <w:start w:val="1"/>
      <w:numFmt w:val="lowerLetter"/>
      <w:lvlText w:val="%8."/>
      <w:lvlJc w:val="left"/>
      <w:pPr>
        <w:ind w:left="6108" w:hanging="360"/>
      </w:pPr>
    </w:lvl>
    <w:lvl w:ilvl="8" w:tplc="46FE09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>
    <w:nsid w:val="560836A2"/>
    <w:multiLevelType w:val="hybridMultilevel"/>
    <w:tmpl w:val="6F6AA5B0"/>
    <w:lvl w:ilvl="0" w:tplc="675EE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94040E">
      <w:start w:val="1"/>
      <w:numFmt w:val="lowerLetter"/>
      <w:lvlText w:val="%2."/>
      <w:lvlJc w:val="left"/>
      <w:pPr>
        <w:ind w:left="2160" w:hanging="360"/>
      </w:pPr>
    </w:lvl>
    <w:lvl w:ilvl="2" w:tplc="CD2821DC" w:tentative="1">
      <w:start w:val="1"/>
      <w:numFmt w:val="lowerRoman"/>
      <w:lvlText w:val="%3."/>
      <w:lvlJc w:val="right"/>
      <w:pPr>
        <w:ind w:left="2880" w:hanging="180"/>
      </w:pPr>
    </w:lvl>
    <w:lvl w:ilvl="3" w:tplc="3E743BA6" w:tentative="1">
      <w:start w:val="1"/>
      <w:numFmt w:val="decimal"/>
      <w:lvlText w:val="%4."/>
      <w:lvlJc w:val="left"/>
      <w:pPr>
        <w:ind w:left="3600" w:hanging="360"/>
      </w:pPr>
    </w:lvl>
    <w:lvl w:ilvl="4" w:tplc="A42A5A5E" w:tentative="1">
      <w:start w:val="1"/>
      <w:numFmt w:val="lowerLetter"/>
      <w:lvlText w:val="%5."/>
      <w:lvlJc w:val="left"/>
      <w:pPr>
        <w:ind w:left="4320" w:hanging="360"/>
      </w:pPr>
    </w:lvl>
    <w:lvl w:ilvl="5" w:tplc="29BEAA96" w:tentative="1">
      <w:start w:val="1"/>
      <w:numFmt w:val="lowerRoman"/>
      <w:lvlText w:val="%6."/>
      <w:lvlJc w:val="right"/>
      <w:pPr>
        <w:ind w:left="5040" w:hanging="180"/>
      </w:pPr>
    </w:lvl>
    <w:lvl w:ilvl="6" w:tplc="BEAAF276" w:tentative="1">
      <w:start w:val="1"/>
      <w:numFmt w:val="decimal"/>
      <w:lvlText w:val="%7."/>
      <w:lvlJc w:val="left"/>
      <w:pPr>
        <w:ind w:left="5760" w:hanging="360"/>
      </w:pPr>
    </w:lvl>
    <w:lvl w:ilvl="7" w:tplc="40C05934" w:tentative="1">
      <w:start w:val="1"/>
      <w:numFmt w:val="lowerLetter"/>
      <w:lvlText w:val="%8."/>
      <w:lvlJc w:val="left"/>
      <w:pPr>
        <w:ind w:left="6480" w:hanging="360"/>
      </w:pPr>
    </w:lvl>
    <w:lvl w:ilvl="8" w:tplc="80BAC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D2C79"/>
    <w:multiLevelType w:val="hybridMultilevel"/>
    <w:tmpl w:val="AD06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F6306"/>
    <w:multiLevelType w:val="hybridMultilevel"/>
    <w:tmpl w:val="5596BA7A"/>
    <w:lvl w:ilvl="0" w:tplc="CF022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2FDCA" w:tentative="1">
      <w:start w:val="1"/>
      <w:numFmt w:val="lowerLetter"/>
      <w:lvlText w:val="%2."/>
      <w:lvlJc w:val="left"/>
      <w:pPr>
        <w:ind w:left="1440" w:hanging="360"/>
      </w:pPr>
    </w:lvl>
    <w:lvl w:ilvl="2" w:tplc="F31CF8F6" w:tentative="1">
      <w:start w:val="1"/>
      <w:numFmt w:val="lowerRoman"/>
      <w:lvlText w:val="%3."/>
      <w:lvlJc w:val="right"/>
      <w:pPr>
        <w:ind w:left="2160" w:hanging="180"/>
      </w:pPr>
    </w:lvl>
    <w:lvl w:ilvl="3" w:tplc="8FFC2744" w:tentative="1">
      <w:start w:val="1"/>
      <w:numFmt w:val="decimal"/>
      <w:lvlText w:val="%4."/>
      <w:lvlJc w:val="left"/>
      <w:pPr>
        <w:ind w:left="2880" w:hanging="360"/>
      </w:pPr>
    </w:lvl>
    <w:lvl w:ilvl="4" w:tplc="E9284D14" w:tentative="1">
      <w:start w:val="1"/>
      <w:numFmt w:val="lowerLetter"/>
      <w:lvlText w:val="%5."/>
      <w:lvlJc w:val="left"/>
      <w:pPr>
        <w:ind w:left="3600" w:hanging="360"/>
      </w:pPr>
    </w:lvl>
    <w:lvl w:ilvl="5" w:tplc="911C6A5A" w:tentative="1">
      <w:start w:val="1"/>
      <w:numFmt w:val="lowerRoman"/>
      <w:lvlText w:val="%6."/>
      <w:lvlJc w:val="right"/>
      <w:pPr>
        <w:ind w:left="4320" w:hanging="180"/>
      </w:pPr>
    </w:lvl>
    <w:lvl w:ilvl="6" w:tplc="88BAF190" w:tentative="1">
      <w:start w:val="1"/>
      <w:numFmt w:val="decimal"/>
      <w:lvlText w:val="%7."/>
      <w:lvlJc w:val="left"/>
      <w:pPr>
        <w:ind w:left="5040" w:hanging="360"/>
      </w:pPr>
    </w:lvl>
    <w:lvl w:ilvl="7" w:tplc="D514E2CE" w:tentative="1">
      <w:start w:val="1"/>
      <w:numFmt w:val="lowerLetter"/>
      <w:lvlText w:val="%8."/>
      <w:lvlJc w:val="left"/>
      <w:pPr>
        <w:ind w:left="5760" w:hanging="360"/>
      </w:pPr>
    </w:lvl>
    <w:lvl w:ilvl="8" w:tplc="7C567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4188"/>
    <w:multiLevelType w:val="hybridMultilevel"/>
    <w:tmpl w:val="B3044508"/>
    <w:lvl w:ilvl="0" w:tplc="E41CC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97C2BA2" w:tentative="1">
      <w:start w:val="1"/>
      <w:numFmt w:val="lowerLetter"/>
      <w:lvlText w:val="%2."/>
      <w:lvlJc w:val="left"/>
      <w:pPr>
        <w:ind w:left="2880" w:hanging="360"/>
      </w:pPr>
    </w:lvl>
    <w:lvl w:ilvl="2" w:tplc="60E224F8" w:tentative="1">
      <w:start w:val="1"/>
      <w:numFmt w:val="lowerRoman"/>
      <w:lvlText w:val="%3."/>
      <w:lvlJc w:val="right"/>
      <w:pPr>
        <w:ind w:left="3600" w:hanging="180"/>
      </w:pPr>
    </w:lvl>
    <w:lvl w:ilvl="3" w:tplc="B244580E" w:tentative="1">
      <w:start w:val="1"/>
      <w:numFmt w:val="decimal"/>
      <w:lvlText w:val="%4."/>
      <w:lvlJc w:val="left"/>
      <w:pPr>
        <w:ind w:left="4320" w:hanging="360"/>
      </w:pPr>
    </w:lvl>
    <w:lvl w:ilvl="4" w:tplc="6BCCE76A" w:tentative="1">
      <w:start w:val="1"/>
      <w:numFmt w:val="lowerLetter"/>
      <w:lvlText w:val="%5."/>
      <w:lvlJc w:val="left"/>
      <w:pPr>
        <w:ind w:left="5040" w:hanging="360"/>
      </w:pPr>
    </w:lvl>
    <w:lvl w:ilvl="5" w:tplc="6F5A45D2" w:tentative="1">
      <w:start w:val="1"/>
      <w:numFmt w:val="lowerRoman"/>
      <w:lvlText w:val="%6."/>
      <w:lvlJc w:val="right"/>
      <w:pPr>
        <w:ind w:left="5760" w:hanging="180"/>
      </w:pPr>
    </w:lvl>
    <w:lvl w:ilvl="6" w:tplc="09EAD184" w:tentative="1">
      <w:start w:val="1"/>
      <w:numFmt w:val="decimal"/>
      <w:lvlText w:val="%7."/>
      <w:lvlJc w:val="left"/>
      <w:pPr>
        <w:ind w:left="6480" w:hanging="360"/>
      </w:pPr>
    </w:lvl>
    <w:lvl w:ilvl="7" w:tplc="30A6B0F8" w:tentative="1">
      <w:start w:val="1"/>
      <w:numFmt w:val="lowerLetter"/>
      <w:lvlText w:val="%8."/>
      <w:lvlJc w:val="left"/>
      <w:pPr>
        <w:ind w:left="7200" w:hanging="360"/>
      </w:pPr>
    </w:lvl>
    <w:lvl w:ilvl="8" w:tplc="B8D66F5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837DDD"/>
    <w:multiLevelType w:val="hybridMultilevel"/>
    <w:tmpl w:val="AA6C8FB4"/>
    <w:lvl w:ilvl="0" w:tplc="1DDE0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27473FC" w:tentative="1">
      <w:start w:val="1"/>
      <w:numFmt w:val="lowerLetter"/>
      <w:lvlText w:val="%2."/>
      <w:lvlJc w:val="left"/>
      <w:pPr>
        <w:ind w:left="2520" w:hanging="360"/>
      </w:pPr>
    </w:lvl>
    <w:lvl w:ilvl="2" w:tplc="F074375C" w:tentative="1">
      <w:start w:val="1"/>
      <w:numFmt w:val="lowerRoman"/>
      <w:lvlText w:val="%3."/>
      <w:lvlJc w:val="right"/>
      <w:pPr>
        <w:ind w:left="3240" w:hanging="180"/>
      </w:pPr>
    </w:lvl>
    <w:lvl w:ilvl="3" w:tplc="1720A0DE" w:tentative="1">
      <w:start w:val="1"/>
      <w:numFmt w:val="decimal"/>
      <w:lvlText w:val="%4."/>
      <w:lvlJc w:val="left"/>
      <w:pPr>
        <w:ind w:left="3960" w:hanging="360"/>
      </w:pPr>
    </w:lvl>
    <w:lvl w:ilvl="4" w:tplc="0AD629EC" w:tentative="1">
      <w:start w:val="1"/>
      <w:numFmt w:val="lowerLetter"/>
      <w:lvlText w:val="%5."/>
      <w:lvlJc w:val="left"/>
      <w:pPr>
        <w:ind w:left="4680" w:hanging="360"/>
      </w:pPr>
    </w:lvl>
    <w:lvl w:ilvl="5" w:tplc="911EB4B2" w:tentative="1">
      <w:start w:val="1"/>
      <w:numFmt w:val="lowerRoman"/>
      <w:lvlText w:val="%6."/>
      <w:lvlJc w:val="right"/>
      <w:pPr>
        <w:ind w:left="5400" w:hanging="180"/>
      </w:pPr>
    </w:lvl>
    <w:lvl w:ilvl="6" w:tplc="9BD85002" w:tentative="1">
      <w:start w:val="1"/>
      <w:numFmt w:val="decimal"/>
      <w:lvlText w:val="%7."/>
      <w:lvlJc w:val="left"/>
      <w:pPr>
        <w:ind w:left="6120" w:hanging="360"/>
      </w:pPr>
    </w:lvl>
    <w:lvl w:ilvl="7" w:tplc="BFAA58FE" w:tentative="1">
      <w:start w:val="1"/>
      <w:numFmt w:val="lowerLetter"/>
      <w:lvlText w:val="%8."/>
      <w:lvlJc w:val="left"/>
      <w:pPr>
        <w:ind w:left="6840" w:hanging="360"/>
      </w:pPr>
    </w:lvl>
    <w:lvl w:ilvl="8" w:tplc="7B98ED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7139D"/>
    <w:multiLevelType w:val="hybridMultilevel"/>
    <w:tmpl w:val="385A2868"/>
    <w:lvl w:ilvl="0" w:tplc="8A80CDD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B380B0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4A2CC42" w:tentative="1">
      <w:start w:val="1"/>
      <w:numFmt w:val="lowerRoman"/>
      <w:lvlText w:val="%3."/>
      <w:lvlJc w:val="right"/>
      <w:pPr>
        <w:ind w:left="2880" w:hanging="180"/>
      </w:pPr>
    </w:lvl>
    <w:lvl w:ilvl="3" w:tplc="96D03590" w:tentative="1">
      <w:start w:val="1"/>
      <w:numFmt w:val="decimal"/>
      <w:lvlText w:val="%4."/>
      <w:lvlJc w:val="left"/>
      <w:pPr>
        <w:ind w:left="3600" w:hanging="360"/>
      </w:pPr>
    </w:lvl>
    <w:lvl w:ilvl="4" w:tplc="2A9A9CC0" w:tentative="1">
      <w:start w:val="1"/>
      <w:numFmt w:val="lowerLetter"/>
      <w:lvlText w:val="%5."/>
      <w:lvlJc w:val="left"/>
      <w:pPr>
        <w:ind w:left="4320" w:hanging="360"/>
      </w:pPr>
    </w:lvl>
    <w:lvl w:ilvl="5" w:tplc="E646AD5C" w:tentative="1">
      <w:start w:val="1"/>
      <w:numFmt w:val="lowerRoman"/>
      <w:lvlText w:val="%6."/>
      <w:lvlJc w:val="right"/>
      <w:pPr>
        <w:ind w:left="5040" w:hanging="180"/>
      </w:pPr>
    </w:lvl>
    <w:lvl w:ilvl="6" w:tplc="240EA48A" w:tentative="1">
      <w:start w:val="1"/>
      <w:numFmt w:val="decimal"/>
      <w:lvlText w:val="%7."/>
      <w:lvlJc w:val="left"/>
      <w:pPr>
        <w:ind w:left="5760" w:hanging="360"/>
      </w:pPr>
    </w:lvl>
    <w:lvl w:ilvl="7" w:tplc="D5D26A0C" w:tentative="1">
      <w:start w:val="1"/>
      <w:numFmt w:val="lowerLetter"/>
      <w:lvlText w:val="%8."/>
      <w:lvlJc w:val="left"/>
      <w:pPr>
        <w:ind w:left="6480" w:hanging="360"/>
      </w:pPr>
    </w:lvl>
    <w:lvl w:ilvl="8" w:tplc="B4721F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462D7"/>
    <w:multiLevelType w:val="hybridMultilevel"/>
    <w:tmpl w:val="99803EDE"/>
    <w:lvl w:ilvl="0" w:tplc="CB0E9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218A5C4" w:tentative="1">
      <w:start w:val="1"/>
      <w:numFmt w:val="lowerLetter"/>
      <w:lvlText w:val="%2."/>
      <w:lvlJc w:val="left"/>
      <w:pPr>
        <w:ind w:left="2160" w:hanging="360"/>
      </w:pPr>
    </w:lvl>
    <w:lvl w:ilvl="2" w:tplc="DCCC03CC" w:tentative="1">
      <w:start w:val="1"/>
      <w:numFmt w:val="lowerRoman"/>
      <w:lvlText w:val="%3."/>
      <w:lvlJc w:val="right"/>
      <w:pPr>
        <w:ind w:left="2880" w:hanging="180"/>
      </w:pPr>
    </w:lvl>
    <w:lvl w:ilvl="3" w:tplc="1EC25C30" w:tentative="1">
      <w:start w:val="1"/>
      <w:numFmt w:val="decimal"/>
      <w:lvlText w:val="%4."/>
      <w:lvlJc w:val="left"/>
      <w:pPr>
        <w:ind w:left="3600" w:hanging="360"/>
      </w:pPr>
    </w:lvl>
    <w:lvl w:ilvl="4" w:tplc="3A680FFA" w:tentative="1">
      <w:start w:val="1"/>
      <w:numFmt w:val="lowerLetter"/>
      <w:lvlText w:val="%5."/>
      <w:lvlJc w:val="left"/>
      <w:pPr>
        <w:ind w:left="4320" w:hanging="360"/>
      </w:pPr>
    </w:lvl>
    <w:lvl w:ilvl="5" w:tplc="54221426" w:tentative="1">
      <w:start w:val="1"/>
      <w:numFmt w:val="lowerRoman"/>
      <w:lvlText w:val="%6."/>
      <w:lvlJc w:val="right"/>
      <w:pPr>
        <w:ind w:left="5040" w:hanging="180"/>
      </w:pPr>
    </w:lvl>
    <w:lvl w:ilvl="6" w:tplc="4D24F1D0" w:tentative="1">
      <w:start w:val="1"/>
      <w:numFmt w:val="decimal"/>
      <w:lvlText w:val="%7."/>
      <w:lvlJc w:val="left"/>
      <w:pPr>
        <w:ind w:left="5760" w:hanging="360"/>
      </w:pPr>
    </w:lvl>
    <w:lvl w:ilvl="7" w:tplc="3B2ECA12" w:tentative="1">
      <w:start w:val="1"/>
      <w:numFmt w:val="lowerLetter"/>
      <w:lvlText w:val="%8."/>
      <w:lvlJc w:val="left"/>
      <w:pPr>
        <w:ind w:left="6480" w:hanging="360"/>
      </w:pPr>
    </w:lvl>
    <w:lvl w:ilvl="8" w:tplc="B5A2A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66E56"/>
    <w:multiLevelType w:val="hybridMultilevel"/>
    <w:tmpl w:val="49606A86"/>
    <w:lvl w:ilvl="0" w:tplc="C3261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37EB16E">
      <w:start w:val="1"/>
      <w:numFmt w:val="lowerLetter"/>
      <w:lvlText w:val="%2."/>
      <w:lvlJc w:val="left"/>
      <w:pPr>
        <w:ind w:left="2204" w:hanging="360"/>
      </w:pPr>
    </w:lvl>
    <w:lvl w:ilvl="2" w:tplc="5E20516A" w:tentative="1">
      <w:start w:val="1"/>
      <w:numFmt w:val="lowerRoman"/>
      <w:lvlText w:val="%3."/>
      <w:lvlJc w:val="right"/>
      <w:pPr>
        <w:ind w:left="3240" w:hanging="180"/>
      </w:pPr>
    </w:lvl>
    <w:lvl w:ilvl="3" w:tplc="C9CE86B2" w:tentative="1">
      <w:start w:val="1"/>
      <w:numFmt w:val="decimal"/>
      <w:lvlText w:val="%4."/>
      <w:lvlJc w:val="left"/>
      <w:pPr>
        <w:ind w:left="3960" w:hanging="360"/>
      </w:pPr>
    </w:lvl>
    <w:lvl w:ilvl="4" w:tplc="D04A57F6" w:tentative="1">
      <w:start w:val="1"/>
      <w:numFmt w:val="lowerLetter"/>
      <w:lvlText w:val="%5."/>
      <w:lvlJc w:val="left"/>
      <w:pPr>
        <w:ind w:left="4680" w:hanging="360"/>
      </w:pPr>
    </w:lvl>
    <w:lvl w:ilvl="5" w:tplc="CD6A19BC" w:tentative="1">
      <w:start w:val="1"/>
      <w:numFmt w:val="lowerRoman"/>
      <w:lvlText w:val="%6."/>
      <w:lvlJc w:val="right"/>
      <w:pPr>
        <w:ind w:left="5400" w:hanging="180"/>
      </w:pPr>
    </w:lvl>
    <w:lvl w:ilvl="6" w:tplc="8B34C6F0" w:tentative="1">
      <w:start w:val="1"/>
      <w:numFmt w:val="decimal"/>
      <w:lvlText w:val="%7."/>
      <w:lvlJc w:val="left"/>
      <w:pPr>
        <w:ind w:left="6120" w:hanging="360"/>
      </w:pPr>
    </w:lvl>
    <w:lvl w:ilvl="7" w:tplc="A10E1FD2" w:tentative="1">
      <w:start w:val="1"/>
      <w:numFmt w:val="lowerLetter"/>
      <w:lvlText w:val="%8."/>
      <w:lvlJc w:val="left"/>
      <w:pPr>
        <w:ind w:left="6840" w:hanging="360"/>
      </w:pPr>
    </w:lvl>
    <w:lvl w:ilvl="8" w:tplc="46E6616C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ACE"/>
    <w:rsid w:val="00002C7F"/>
    <w:rsid w:val="00003033"/>
    <w:rsid w:val="00005FF6"/>
    <w:rsid w:val="000061B2"/>
    <w:rsid w:val="0001654D"/>
    <w:rsid w:val="000668B1"/>
    <w:rsid w:val="00067E3B"/>
    <w:rsid w:val="00084300"/>
    <w:rsid w:val="00096746"/>
    <w:rsid w:val="000A3375"/>
    <w:rsid w:val="000C4E97"/>
    <w:rsid w:val="000C6834"/>
    <w:rsid w:val="0010657A"/>
    <w:rsid w:val="00120D30"/>
    <w:rsid w:val="001213BC"/>
    <w:rsid w:val="00131C9B"/>
    <w:rsid w:val="0016135F"/>
    <w:rsid w:val="001B2B2D"/>
    <w:rsid w:val="001D089C"/>
    <w:rsid w:val="001D0FFF"/>
    <w:rsid w:val="001D2387"/>
    <w:rsid w:val="001E140E"/>
    <w:rsid w:val="001F5EA3"/>
    <w:rsid w:val="0020563D"/>
    <w:rsid w:val="00211BD2"/>
    <w:rsid w:val="00221C4B"/>
    <w:rsid w:val="00224915"/>
    <w:rsid w:val="002309C5"/>
    <w:rsid w:val="0024223E"/>
    <w:rsid w:val="00245340"/>
    <w:rsid w:val="002803DF"/>
    <w:rsid w:val="0028387B"/>
    <w:rsid w:val="00293618"/>
    <w:rsid w:val="002B5EAB"/>
    <w:rsid w:val="002C3C39"/>
    <w:rsid w:val="002D19E7"/>
    <w:rsid w:val="00350D5B"/>
    <w:rsid w:val="00353C1A"/>
    <w:rsid w:val="003874D2"/>
    <w:rsid w:val="00392EB0"/>
    <w:rsid w:val="003A62D4"/>
    <w:rsid w:val="003B6DE8"/>
    <w:rsid w:val="003C0523"/>
    <w:rsid w:val="003C3D72"/>
    <w:rsid w:val="003D55CE"/>
    <w:rsid w:val="004214DE"/>
    <w:rsid w:val="00446A76"/>
    <w:rsid w:val="0044747A"/>
    <w:rsid w:val="00457F9B"/>
    <w:rsid w:val="00462078"/>
    <w:rsid w:val="00465641"/>
    <w:rsid w:val="0046685C"/>
    <w:rsid w:val="004750CF"/>
    <w:rsid w:val="004A4456"/>
    <w:rsid w:val="004A529B"/>
    <w:rsid w:val="004B6F5A"/>
    <w:rsid w:val="004C62AA"/>
    <w:rsid w:val="004D2A02"/>
    <w:rsid w:val="004E2B5B"/>
    <w:rsid w:val="004F1FF1"/>
    <w:rsid w:val="004F5225"/>
    <w:rsid w:val="00523159"/>
    <w:rsid w:val="0053511A"/>
    <w:rsid w:val="00541EB9"/>
    <w:rsid w:val="0056794F"/>
    <w:rsid w:val="005A08E9"/>
    <w:rsid w:val="005B5712"/>
    <w:rsid w:val="005B7169"/>
    <w:rsid w:val="005C7A7D"/>
    <w:rsid w:val="005D3C72"/>
    <w:rsid w:val="005D6D0E"/>
    <w:rsid w:val="005E3CD8"/>
    <w:rsid w:val="005E475A"/>
    <w:rsid w:val="005F2BAE"/>
    <w:rsid w:val="0060289B"/>
    <w:rsid w:val="00613DBC"/>
    <w:rsid w:val="006418E0"/>
    <w:rsid w:val="00647B48"/>
    <w:rsid w:val="006601DB"/>
    <w:rsid w:val="0066225D"/>
    <w:rsid w:val="00662A7C"/>
    <w:rsid w:val="0066330D"/>
    <w:rsid w:val="0066511C"/>
    <w:rsid w:val="00690FEF"/>
    <w:rsid w:val="006A4875"/>
    <w:rsid w:val="006B1C86"/>
    <w:rsid w:val="006D6B9A"/>
    <w:rsid w:val="006F2FED"/>
    <w:rsid w:val="007035B5"/>
    <w:rsid w:val="00733F60"/>
    <w:rsid w:val="00743846"/>
    <w:rsid w:val="00750EB1"/>
    <w:rsid w:val="00777E0B"/>
    <w:rsid w:val="00791DAE"/>
    <w:rsid w:val="007937A9"/>
    <w:rsid w:val="007E38A2"/>
    <w:rsid w:val="007F79F1"/>
    <w:rsid w:val="0085151C"/>
    <w:rsid w:val="00852ED5"/>
    <w:rsid w:val="00880579"/>
    <w:rsid w:val="00882BC8"/>
    <w:rsid w:val="00886957"/>
    <w:rsid w:val="008A6A5D"/>
    <w:rsid w:val="008B0840"/>
    <w:rsid w:val="008C18DE"/>
    <w:rsid w:val="008D14D8"/>
    <w:rsid w:val="008F64FB"/>
    <w:rsid w:val="00911FC9"/>
    <w:rsid w:val="00914BFD"/>
    <w:rsid w:val="00941257"/>
    <w:rsid w:val="00943F29"/>
    <w:rsid w:val="00956936"/>
    <w:rsid w:val="00962A17"/>
    <w:rsid w:val="00993551"/>
    <w:rsid w:val="009D1251"/>
    <w:rsid w:val="009D77AE"/>
    <w:rsid w:val="00A0381B"/>
    <w:rsid w:val="00A23D91"/>
    <w:rsid w:val="00A31AC3"/>
    <w:rsid w:val="00A33ACE"/>
    <w:rsid w:val="00A34ED4"/>
    <w:rsid w:val="00A40BD2"/>
    <w:rsid w:val="00A44F34"/>
    <w:rsid w:val="00A53104"/>
    <w:rsid w:val="00A57065"/>
    <w:rsid w:val="00A75C54"/>
    <w:rsid w:val="00A84864"/>
    <w:rsid w:val="00A903AA"/>
    <w:rsid w:val="00AA22EF"/>
    <w:rsid w:val="00AA7316"/>
    <w:rsid w:val="00AB16C0"/>
    <w:rsid w:val="00AB21EB"/>
    <w:rsid w:val="00AB64A3"/>
    <w:rsid w:val="00AB7C00"/>
    <w:rsid w:val="00AC51CC"/>
    <w:rsid w:val="00AF2263"/>
    <w:rsid w:val="00AF7F6E"/>
    <w:rsid w:val="00B02AC3"/>
    <w:rsid w:val="00B05D5E"/>
    <w:rsid w:val="00B25456"/>
    <w:rsid w:val="00B3535F"/>
    <w:rsid w:val="00B37F1F"/>
    <w:rsid w:val="00B43CAE"/>
    <w:rsid w:val="00B46EB1"/>
    <w:rsid w:val="00B63047"/>
    <w:rsid w:val="00B63523"/>
    <w:rsid w:val="00B63D5B"/>
    <w:rsid w:val="00B90CF8"/>
    <w:rsid w:val="00B92386"/>
    <w:rsid w:val="00B96C0E"/>
    <w:rsid w:val="00BB40DA"/>
    <w:rsid w:val="00BB7A1F"/>
    <w:rsid w:val="00BC2CE3"/>
    <w:rsid w:val="00BE6555"/>
    <w:rsid w:val="00BF120D"/>
    <w:rsid w:val="00C23294"/>
    <w:rsid w:val="00C27D17"/>
    <w:rsid w:val="00C5144A"/>
    <w:rsid w:val="00C56684"/>
    <w:rsid w:val="00C62B3B"/>
    <w:rsid w:val="00C666FE"/>
    <w:rsid w:val="00C71D2D"/>
    <w:rsid w:val="00CD0501"/>
    <w:rsid w:val="00CE2AF7"/>
    <w:rsid w:val="00CE5E43"/>
    <w:rsid w:val="00CE7237"/>
    <w:rsid w:val="00D2627D"/>
    <w:rsid w:val="00D51188"/>
    <w:rsid w:val="00D7300A"/>
    <w:rsid w:val="00D731B6"/>
    <w:rsid w:val="00D7766F"/>
    <w:rsid w:val="00D85EF6"/>
    <w:rsid w:val="00DC3528"/>
    <w:rsid w:val="00DD254A"/>
    <w:rsid w:val="00DF4A98"/>
    <w:rsid w:val="00E03C12"/>
    <w:rsid w:val="00E04BD5"/>
    <w:rsid w:val="00E05A04"/>
    <w:rsid w:val="00E2234A"/>
    <w:rsid w:val="00E356F6"/>
    <w:rsid w:val="00E45717"/>
    <w:rsid w:val="00E47C97"/>
    <w:rsid w:val="00E47EF9"/>
    <w:rsid w:val="00E5306B"/>
    <w:rsid w:val="00E569D3"/>
    <w:rsid w:val="00E660FB"/>
    <w:rsid w:val="00E97215"/>
    <w:rsid w:val="00EB67BB"/>
    <w:rsid w:val="00EC0246"/>
    <w:rsid w:val="00EC594A"/>
    <w:rsid w:val="00EC7E3A"/>
    <w:rsid w:val="00ED303F"/>
    <w:rsid w:val="00ED42BB"/>
    <w:rsid w:val="00F223B9"/>
    <w:rsid w:val="00F5575A"/>
    <w:rsid w:val="00F6015A"/>
    <w:rsid w:val="00F942DE"/>
    <w:rsid w:val="00FA4F7E"/>
    <w:rsid w:val="00FB2503"/>
    <w:rsid w:val="00FC5910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5B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EC594A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EC5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B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4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B9"/>
  </w:style>
  <w:style w:type="paragraph" w:styleId="Stopka">
    <w:name w:val="footer"/>
    <w:basedOn w:val="Normalny"/>
    <w:link w:val="StopkaZnak"/>
    <w:uiPriority w:val="99"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B9"/>
  </w:style>
  <w:style w:type="paragraph" w:customStyle="1" w:styleId="Poziom2">
    <w:name w:val="Poziom2"/>
    <w:basedOn w:val="Akapitzlist"/>
    <w:link w:val="Poziom2Znak"/>
    <w:qFormat/>
    <w:rsid w:val="004F1FF1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F1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">
    <w:name w:val="Poziom#"/>
    <w:basedOn w:val="Poziom2"/>
    <w:rsid w:val="004F1FF1"/>
    <w:pPr>
      <w:ind w:left="2880" w:hanging="180"/>
    </w:pPr>
  </w:style>
  <w:style w:type="paragraph" w:customStyle="1" w:styleId="Poziom4">
    <w:name w:val="Poziom4"/>
    <w:basedOn w:val="Akapitzlist"/>
    <w:qFormat/>
    <w:rsid w:val="004F1FF1"/>
    <w:pPr>
      <w:spacing w:before="120" w:after="0" w:line="240" w:lineRule="auto"/>
      <w:ind w:left="1728" w:hanging="648"/>
      <w:contextualSpacing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B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B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asmusplus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rasmusplus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dania@frse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FC97F-40B3-4B0E-AC00-16ED5447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2157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bkiluk</dc:creator>
  <cp:lastModifiedBy>smalinowska</cp:lastModifiedBy>
  <cp:revision>78</cp:revision>
  <cp:lastPrinted>2015-09-14T08:22:00Z</cp:lastPrinted>
  <dcterms:created xsi:type="dcterms:W3CDTF">2014-07-02T11:52:00Z</dcterms:created>
  <dcterms:modified xsi:type="dcterms:W3CDTF">2015-09-15T07:32:00Z</dcterms:modified>
</cp:coreProperties>
</file>